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1EB1" w14:textId="7E2EDCB0" w:rsidR="00FF7599" w:rsidRPr="008E7459" w:rsidRDefault="00C24FF2" w:rsidP="0093498E">
      <w:pPr>
        <w:spacing w:before="120" w:after="120" w:line="240" w:lineRule="auto"/>
        <w:rPr>
          <w:rFonts w:cs="Calibri"/>
          <w:sz w:val="22"/>
          <w:szCs w:val="22"/>
        </w:rPr>
      </w:pPr>
      <w:r w:rsidRPr="008E7459">
        <w:rPr>
          <w:rFonts w:cs="Calibri"/>
          <w:sz w:val="22"/>
          <w:szCs w:val="22"/>
        </w:rPr>
        <w:t xml:space="preserve">Thank you for your interest in supporting the DOE Pacific Northwest National Laboratory </w:t>
      </w:r>
      <w:r w:rsidR="00312C4E" w:rsidRPr="008E7459">
        <w:rPr>
          <w:rFonts w:cs="Calibri"/>
          <w:sz w:val="22"/>
          <w:szCs w:val="22"/>
        </w:rPr>
        <w:t xml:space="preserve">(PNNL) </w:t>
      </w:r>
      <w:r w:rsidRPr="008E7459">
        <w:rPr>
          <w:rFonts w:cs="Calibri"/>
          <w:sz w:val="22"/>
          <w:szCs w:val="22"/>
        </w:rPr>
        <w:t>with our research and development project. To evaluate your suitability for this contract, we request your responses to the following questions. Please provide concise yet detailed answers for each, along with any relevant documentation.</w:t>
      </w:r>
    </w:p>
    <w:tbl>
      <w:tblPr>
        <w:tblStyle w:val="TableGrid"/>
        <w:tblW w:w="9715" w:type="dxa"/>
        <w:tblLook w:val="04A0" w:firstRow="1" w:lastRow="0" w:firstColumn="1" w:lastColumn="0" w:noHBand="0" w:noVBand="1"/>
      </w:tblPr>
      <w:tblGrid>
        <w:gridCol w:w="3775"/>
        <w:gridCol w:w="3870"/>
        <w:gridCol w:w="2070"/>
      </w:tblGrid>
      <w:tr w:rsidR="008E4540" w:rsidRPr="008E7459" w14:paraId="49A612D9" w14:textId="77777777" w:rsidTr="003B6A51">
        <w:trPr>
          <w:trHeight w:val="55"/>
        </w:trPr>
        <w:tc>
          <w:tcPr>
            <w:tcW w:w="9715" w:type="dxa"/>
            <w:gridSpan w:val="3"/>
            <w:shd w:val="clear" w:color="auto" w:fill="F2F2F2" w:themeFill="background1" w:themeFillShade="F2"/>
            <w:vAlign w:val="center"/>
          </w:tcPr>
          <w:p w14:paraId="116ACF79" w14:textId="1B65CEAD" w:rsidR="008E4540" w:rsidRPr="008E7459" w:rsidRDefault="008E4540" w:rsidP="008E4540">
            <w:pPr>
              <w:pStyle w:val="BodyText"/>
              <w:tabs>
                <w:tab w:val="clear" w:pos="360"/>
                <w:tab w:val="clear" w:pos="720"/>
                <w:tab w:val="clear" w:pos="1080"/>
              </w:tabs>
              <w:spacing w:before="60" w:after="60"/>
              <w:jc w:val="center"/>
              <w:rPr>
                <w:rFonts w:cs="Calibri"/>
                <w:b/>
                <w:bCs/>
              </w:rPr>
            </w:pPr>
            <w:r w:rsidRPr="008E7459">
              <w:rPr>
                <w:rFonts w:cs="Calibri"/>
                <w:b/>
                <w:bCs/>
              </w:rPr>
              <w:t>Completed By</w:t>
            </w:r>
          </w:p>
        </w:tc>
      </w:tr>
      <w:tr w:rsidR="008E4540" w:rsidRPr="008E7459" w14:paraId="560B2644" w14:textId="77777777" w:rsidTr="003B6A51">
        <w:trPr>
          <w:trHeight w:val="55"/>
        </w:trPr>
        <w:tc>
          <w:tcPr>
            <w:tcW w:w="3775" w:type="dxa"/>
            <w:shd w:val="clear" w:color="auto" w:fill="F2F2F2" w:themeFill="background1" w:themeFillShade="F2"/>
            <w:vAlign w:val="center"/>
          </w:tcPr>
          <w:p w14:paraId="1956DF4F" w14:textId="5C6B6433" w:rsidR="008E4540" w:rsidRPr="008E7459" w:rsidRDefault="008E4540" w:rsidP="00CE11A5">
            <w:pPr>
              <w:pStyle w:val="BodyText"/>
              <w:tabs>
                <w:tab w:val="clear" w:pos="360"/>
                <w:tab w:val="clear" w:pos="720"/>
                <w:tab w:val="clear" w:pos="1080"/>
              </w:tabs>
              <w:spacing w:before="60" w:after="60"/>
              <w:rPr>
                <w:rFonts w:cs="Calibri"/>
                <w:b/>
                <w:bCs/>
              </w:rPr>
            </w:pPr>
            <w:r w:rsidRPr="008E7459">
              <w:rPr>
                <w:rFonts w:cs="Calibri"/>
                <w:b/>
                <w:bCs/>
              </w:rPr>
              <w:t>Name:</w:t>
            </w:r>
          </w:p>
        </w:tc>
        <w:tc>
          <w:tcPr>
            <w:tcW w:w="3870" w:type="dxa"/>
            <w:shd w:val="clear" w:color="auto" w:fill="F2F2F2" w:themeFill="background1" w:themeFillShade="F2"/>
            <w:vAlign w:val="center"/>
          </w:tcPr>
          <w:p w14:paraId="34C1A72D" w14:textId="1A092C1C" w:rsidR="008E4540" w:rsidRPr="008E7459" w:rsidRDefault="008E4540" w:rsidP="00CE11A5">
            <w:pPr>
              <w:pStyle w:val="BodyText"/>
              <w:tabs>
                <w:tab w:val="clear" w:pos="360"/>
                <w:tab w:val="clear" w:pos="720"/>
                <w:tab w:val="clear" w:pos="1080"/>
              </w:tabs>
              <w:spacing w:before="60" w:after="60"/>
              <w:rPr>
                <w:rFonts w:cs="Calibri"/>
                <w:b/>
                <w:bCs/>
              </w:rPr>
            </w:pPr>
            <w:r w:rsidRPr="008E7459">
              <w:rPr>
                <w:rFonts w:cs="Calibri"/>
                <w:b/>
                <w:bCs/>
              </w:rPr>
              <w:t>Role:</w:t>
            </w:r>
          </w:p>
        </w:tc>
        <w:tc>
          <w:tcPr>
            <w:tcW w:w="2070" w:type="dxa"/>
            <w:shd w:val="clear" w:color="auto" w:fill="F2F2F2" w:themeFill="background1" w:themeFillShade="F2"/>
            <w:vAlign w:val="center"/>
          </w:tcPr>
          <w:p w14:paraId="04373C26" w14:textId="2374A0E0" w:rsidR="008E4540" w:rsidRPr="008E7459" w:rsidRDefault="008E4540" w:rsidP="00CE11A5">
            <w:pPr>
              <w:pStyle w:val="BodyText"/>
              <w:tabs>
                <w:tab w:val="clear" w:pos="360"/>
                <w:tab w:val="clear" w:pos="720"/>
                <w:tab w:val="clear" w:pos="1080"/>
                <w:tab w:val="left" w:pos="4878"/>
              </w:tabs>
              <w:spacing w:before="60" w:after="60"/>
              <w:rPr>
                <w:rFonts w:cs="Calibri"/>
                <w:b/>
                <w:bCs/>
              </w:rPr>
            </w:pPr>
            <w:r w:rsidRPr="008E7459">
              <w:rPr>
                <w:rFonts w:cs="Calibri"/>
                <w:b/>
                <w:bCs/>
              </w:rPr>
              <w:t>Date:</w:t>
            </w:r>
          </w:p>
        </w:tc>
      </w:tr>
      <w:tr w:rsidR="001B5AE4" w:rsidRPr="008E7459" w14:paraId="6EEEA9F4" w14:textId="77777777" w:rsidTr="007D7071">
        <w:tc>
          <w:tcPr>
            <w:tcW w:w="3775" w:type="dxa"/>
            <w:vAlign w:val="center"/>
          </w:tcPr>
          <w:p w14:paraId="32AA0DE4" w14:textId="77777777" w:rsidR="001B5AE4" w:rsidRPr="008E7459" w:rsidRDefault="001B5AE4" w:rsidP="00CE11A5">
            <w:pPr>
              <w:pStyle w:val="BodyText"/>
              <w:tabs>
                <w:tab w:val="clear" w:pos="360"/>
                <w:tab w:val="clear" w:pos="720"/>
                <w:tab w:val="clear" w:pos="1080"/>
              </w:tabs>
              <w:spacing w:before="120" w:after="120"/>
              <w:rPr>
                <w:rFonts w:cs="Calibri"/>
                <w:b/>
                <w:bCs/>
              </w:rPr>
            </w:pPr>
          </w:p>
        </w:tc>
        <w:tc>
          <w:tcPr>
            <w:tcW w:w="3870" w:type="dxa"/>
            <w:vAlign w:val="center"/>
          </w:tcPr>
          <w:p w14:paraId="032DEA06" w14:textId="7B6A28BE" w:rsidR="001B5AE4" w:rsidRPr="008E7459" w:rsidRDefault="001B5AE4" w:rsidP="00CE11A5">
            <w:pPr>
              <w:pStyle w:val="BodyText"/>
              <w:tabs>
                <w:tab w:val="clear" w:pos="360"/>
                <w:tab w:val="clear" w:pos="720"/>
                <w:tab w:val="clear" w:pos="1080"/>
              </w:tabs>
              <w:spacing w:before="120" w:after="120"/>
              <w:rPr>
                <w:rFonts w:cs="Calibri"/>
                <w:b/>
                <w:bCs/>
              </w:rPr>
            </w:pPr>
          </w:p>
        </w:tc>
        <w:tc>
          <w:tcPr>
            <w:tcW w:w="2070" w:type="dxa"/>
            <w:vAlign w:val="center"/>
          </w:tcPr>
          <w:p w14:paraId="13779DD5" w14:textId="77777777" w:rsidR="001B5AE4" w:rsidRPr="008E7459" w:rsidRDefault="001B5AE4" w:rsidP="00CE11A5">
            <w:pPr>
              <w:pStyle w:val="BodyText"/>
              <w:tabs>
                <w:tab w:val="clear" w:pos="360"/>
                <w:tab w:val="clear" w:pos="720"/>
                <w:tab w:val="clear" w:pos="1080"/>
              </w:tabs>
              <w:spacing w:before="120" w:after="120"/>
              <w:rPr>
                <w:rFonts w:cs="Calibri"/>
              </w:rPr>
            </w:pPr>
          </w:p>
        </w:tc>
      </w:tr>
    </w:tbl>
    <w:p w14:paraId="47773621" w14:textId="579E06E1" w:rsidR="00C24FF2" w:rsidRPr="008E7459" w:rsidRDefault="00C24FF2" w:rsidP="00D21A12">
      <w:pPr>
        <w:pStyle w:val="ListParagraph"/>
        <w:numPr>
          <w:ilvl w:val="0"/>
          <w:numId w:val="3"/>
        </w:numPr>
        <w:spacing w:before="120" w:after="120" w:line="240" w:lineRule="auto"/>
        <w:ind w:left="0" w:firstLine="0"/>
        <w:contextualSpacing w:val="0"/>
        <w:rPr>
          <w:rFonts w:cs="Calibri"/>
          <w:b/>
          <w:bCs/>
          <w:sz w:val="22"/>
          <w:szCs w:val="22"/>
        </w:rPr>
      </w:pPr>
      <w:r w:rsidRPr="008E7459">
        <w:rPr>
          <w:rFonts w:cs="Calibri"/>
          <w:b/>
          <w:bCs/>
          <w:sz w:val="22"/>
          <w:szCs w:val="22"/>
        </w:rPr>
        <w:t>Organizational Overview</w:t>
      </w:r>
    </w:p>
    <w:p w14:paraId="7D56C608" w14:textId="7287407F" w:rsidR="00C24FF2" w:rsidRPr="008E7459" w:rsidRDefault="00C24FF2"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 xml:space="preserve">Briefly describe your company’s history, core </w:t>
      </w:r>
      <w:r w:rsidR="009E4539" w:rsidRPr="008E7459">
        <w:rPr>
          <w:rFonts w:cs="Calibri"/>
          <w:sz w:val="22"/>
          <w:szCs w:val="22"/>
        </w:rPr>
        <w:t xml:space="preserve">expertise </w:t>
      </w:r>
      <w:r w:rsidRPr="008E7459">
        <w:rPr>
          <w:rFonts w:cs="Calibri"/>
          <w:sz w:val="22"/>
          <w:szCs w:val="22"/>
        </w:rPr>
        <w:t>areas, and experience in software development</w:t>
      </w:r>
      <w:r w:rsidR="00197D67" w:rsidRPr="008E7459">
        <w:rPr>
          <w:rFonts w:cs="Calibri"/>
          <w:sz w:val="22"/>
          <w:szCs w:val="22"/>
        </w:rPr>
        <w:t xml:space="preserve"> and testing</w:t>
      </w:r>
      <w:r w:rsidRPr="008E7459">
        <w:rPr>
          <w:rFonts w:cs="Calibri"/>
          <w:sz w:val="22"/>
          <w:szCs w:val="22"/>
        </w:rPr>
        <w:t xml:space="preserve"> </w:t>
      </w:r>
      <w:r w:rsidR="00197D67" w:rsidRPr="008E7459">
        <w:rPr>
          <w:rFonts w:cs="Calibri"/>
          <w:sz w:val="22"/>
          <w:szCs w:val="22"/>
        </w:rPr>
        <w:t>(preferably within the scope of this PNNL software project)</w:t>
      </w:r>
      <w:r w:rsidRPr="008E7459">
        <w:rPr>
          <w:rFonts w:cs="Calibri"/>
          <w:sz w:val="22"/>
          <w:szCs w:val="22"/>
        </w:rPr>
        <w:t>.</w:t>
      </w:r>
    </w:p>
    <w:tbl>
      <w:tblPr>
        <w:tblStyle w:val="TableGrid"/>
        <w:tblW w:w="8640" w:type="dxa"/>
        <w:tblInd w:w="715" w:type="dxa"/>
        <w:tblLook w:val="04A0" w:firstRow="1" w:lastRow="0" w:firstColumn="1" w:lastColumn="0" w:noHBand="0" w:noVBand="1"/>
      </w:tblPr>
      <w:tblGrid>
        <w:gridCol w:w="8640"/>
      </w:tblGrid>
      <w:tr w:rsidR="00C24FF2" w:rsidRPr="008E7459" w14:paraId="3134A364" w14:textId="77777777" w:rsidTr="00087376">
        <w:tc>
          <w:tcPr>
            <w:tcW w:w="8730" w:type="dxa"/>
          </w:tcPr>
          <w:p w14:paraId="74350603" w14:textId="77777777" w:rsidR="00C24FF2" w:rsidRPr="008E7459" w:rsidRDefault="00C24FF2" w:rsidP="00D21A12">
            <w:pPr>
              <w:spacing w:before="120" w:after="120"/>
              <w:rPr>
                <w:rFonts w:cs="Calibri"/>
                <w:sz w:val="22"/>
                <w:szCs w:val="22"/>
              </w:rPr>
            </w:pPr>
            <w:bookmarkStart w:id="0" w:name="_Hlk216692420"/>
          </w:p>
        </w:tc>
      </w:tr>
    </w:tbl>
    <w:bookmarkEnd w:id="0"/>
    <w:p w14:paraId="3BB3DC98" w14:textId="3D58439D" w:rsidR="00C24FF2" w:rsidRPr="008E7459" w:rsidRDefault="00C24FF2"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 xml:space="preserve">Identify key </w:t>
      </w:r>
      <w:r w:rsidR="00210C08" w:rsidRPr="008E7459">
        <w:rPr>
          <w:rFonts w:cs="Calibri"/>
          <w:sz w:val="22"/>
          <w:szCs w:val="22"/>
        </w:rPr>
        <w:t xml:space="preserve">organizational </w:t>
      </w:r>
      <w:r w:rsidRPr="008E7459">
        <w:rPr>
          <w:rFonts w:cs="Calibri"/>
          <w:sz w:val="22"/>
          <w:szCs w:val="22"/>
        </w:rPr>
        <w:t>roles and responsibilities</w:t>
      </w:r>
      <w:r w:rsidR="00210C08" w:rsidRPr="008E7459">
        <w:rPr>
          <w:rFonts w:cs="Calibri"/>
          <w:sz w:val="22"/>
          <w:szCs w:val="22"/>
        </w:rPr>
        <w:t>, including software quality assurance</w:t>
      </w:r>
      <w:r w:rsidRPr="008E7459">
        <w:rPr>
          <w:rFonts w:cs="Calibri"/>
          <w:sz w:val="22"/>
          <w:szCs w:val="22"/>
        </w:rPr>
        <w:t>.</w:t>
      </w:r>
    </w:p>
    <w:tbl>
      <w:tblPr>
        <w:tblStyle w:val="TableGrid"/>
        <w:tblW w:w="0" w:type="auto"/>
        <w:tblInd w:w="715" w:type="dxa"/>
        <w:tblLook w:val="04A0" w:firstRow="1" w:lastRow="0" w:firstColumn="1" w:lastColumn="0" w:noHBand="0" w:noVBand="1"/>
      </w:tblPr>
      <w:tblGrid>
        <w:gridCol w:w="8635"/>
      </w:tblGrid>
      <w:tr w:rsidR="00C24FF2" w:rsidRPr="008E7459" w14:paraId="5DC170F4" w14:textId="77777777" w:rsidTr="00C24FF2">
        <w:tc>
          <w:tcPr>
            <w:tcW w:w="8635" w:type="dxa"/>
          </w:tcPr>
          <w:p w14:paraId="409CE31C" w14:textId="77777777" w:rsidR="00C24FF2" w:rsidRPr="008E7459" w:rsidRDefault="00C24FF2" w:rsidP="00D21A12">
            <w:pPr>
              <w:spacing w:before="120" w:after="120"/>
              <w:rPr>
                <w:rFonts w:cs="Calibri"/>
                <w:sz w:val="22"/>
                <w:szCs w:val="22"/>
              </w:rPr>
            </w:pPr>
          </w:p>
        </w:tc>
      </w:tr>
    </w:tbl>
    <w:p w14:paraId="7A283B30" w14:textId="770BBB8D" w:rsidR="00EA52E8" w:rsidRPr="008E7459" w:rsidRDefault="00EA52E8" w:rsidP="00EA52E8">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Describe how software development, testing, and approval personnel are authorized/qualified to perform the software quality activities.</w:t>
      </w:r>
    </w:p>
    <w:tbl>
      <w:tblPr>
        <w:tblStyle w:val="TableGrid"/>
        <w:tblW w:w="0" w:type="auto"/>
        <w:tblInd w:w="715" w:type="dxa"/>
        <w:tblLook w:val="04A0" w:firstRow="1" w:lastRow="0" w:firstColumn="1" w:lastColumn="0" w:noHBand="0" w:noVBand="1"/>
      </w:tblPr>
      <w:tblGrid>
        <w:gridCol w:w="8635"/>
      </w:tblGrid>
      <w:tr w:rsidR="00EA52E8" w:rsidRPr="008E7459" w14:paraId="105A029C" w14:textId="77777777" w:rsidTr="001C70E7">
        <w:tc>
          <w:tcPr>
            <w:tcW w:w="8635" w:type="dxa"/>
          </w:tcPr>
          <w:p w14:paraId="74738FA1" w14:textId="77777777" w:rsidR="00EA52E8" w:rsidRPr="008E7459" w:rsidRDefault="00EA52E8" w:rsidP="001C70E7">
            <w:pPr>
              <w:spacing w:before="120" w:after="120"/>
              <w:rPr>
                <w:rFonts w:cs="Calibri"/>
                <w:sz w:val="22"/>
                <w:szCs w:val="22"/>
              </w:rPr>
            </w:pPr>
          </w:p>
        </w:tc>
      </w:tr>
    </w:tbl>
    <w:p w14:paraId="513014B4" w14:textId="1E395081" w:rsidR="00D658E1" w:rsidRPr="008E7459" w:rsidRDefault="00B4313E" w:rsidP="00D658E1">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Does your quality program include documentation (e.g., quality manual, procedures, plans) describing the software quality activities?</w:t>
      </w:r>
    </w:p>
    <w:tbl>
      <w:tblPr>
        <w:tblStyle w:val="TableGrid"/>
        <w:tblW w:w="0" w:type="auto"/>
        <w:tblInd w:w="715" w:type="dxa"/>
        <w:tblLook w:val="04A0" w:firstRow="1" w:lastRow="0" w:firstColumn="1" w:lastColumn="0" w:noHBand="0" w:noVBand="1"/>
      </w:tblPr>
      <w:tblGrid>
        <w:gridCol w:w="8635"/>
      </w:tblGrid>
      <w:tr w:rsidR="00D658E1" w:rsidRPr="008E7459" w14:paraId="0C62D899" w14:textId="77777777" w:rsidTr="002B7B33">
        <w:trPr>
          <w:trHeight w:val="728"/>
        </w:trPr>
        <w:tc>
          <w:tcPr>
            <w:tcW w:w="8635" w:type="dxa"/>
          </w:tcPr>
          <w:p w14:paraId="67BCF95B" w14:textId="77777777" w:rsidR="00E351C7" w:rsidRPr="008E7459" w:rsidRDefault="00160D82" w:rsidP="00E351C7">
            <w:pPr>
              <w:rPr>
                <w:rFonts w:cs="Calibri"/>
                <w:bCs/>
                <w:sz w:val="22"/>
                <w:szCs w:val="22"/>
              </w:rPr>
            </w:pPr>
            <w:sdt>
              <w:sdtPr>
                <w:rPr>
                  <w:rFonts w:cs="Calibri"/>
                  <w:bCs/>
                  <w:sz w:val="22"/>
                  <w:szCs w:val="22"/>
                </w:rPr>
                <w:id w:val="-450471203"/>
                <w14:checkbox>
                  <w14:checked w14:val="0"/>
                  <w14:checkedState w14:val="2612" w14:font="MS Gothic"/>
                  <w14:uncheckedState w14:val="2610" w14:font="MS Gothic"/>
                </w14:checkbox>
              </w:sdtPr>
              <w:sdtEndPr/>
              <w:sdtContent>
                <w:r w:rsidR="00131F23" w:rsidRPr="008E7459">
                  <w:rPr>
                    <w:rFonts w:eastAsia="MS Gothic" w:cs="Segoe UI Symbol"/>
                    <w:bCs/>
                    <w:sz w:val="22"/>
                    <w:szCs w:val="22"/>
                  </w:rPr>
                  <w:t>☐</w:t>
                </w:r>
              </w:sdtContent>
            </w:sdt>
            <w:r w:rsidR="00131F23" w:rsidRPr="008E7459">
              <w:rPr>
                <w:rFonts w:cs="Calibri"/>
                <w:bCs/>
                <w:sz w:val="22"/>
                <w:szCs w:val="22"/>
              </w:rPr>
              <w:t xml:space="preserve"> Yes</w:t>
            </w:r>
            <w:r w:rsidR="001A1C37" w:rsidRPr="008E7459">
              <w:rPr>
                <w:rFonts w:cs="Calibri"/>
                <w:bCs/>
                <w:sz w:val="22"/>
                <w:szCs w:val="22"/>
              </w:rPr>
              <w:t xml:space="preserve"> (please list below</w:t>
            </w:r>
            <w:r w:rsidR="00E351C7" w:rsidRPr="008E7459">
              <w:rPr>
                <w:rFonts w:cs="Calibri"/>
                <w:bCs/>
                <w:sz w:val="22"/>
                <w:szCs w:val="22"/>
              </w:rPr>
              <w:t xml:space="preserve"> and provide copies</w:t>
            </w:r>
            <w:r w:rsidR="001A1C37" w:rsidRPr="008E7459">
              <w:rPr>
                <w:rFonts w:cs="Calibri"/>
                <w:bCs/>
                <w:sz w:val="22"/>
                <w:szCs w:val="22"/>
              </w:rPr>
              <w:t>)</w:t>
            </w:r>
            <w:r w:rsidR="00131F23" w:rsidRPr="008E7459">
              <w:rPr>
                <w:rFonts w:cs="Calibri"/>
                <w:bCs/>
                <w:sz w:val="22"/>
                <w:szCs w:val="22"/>
              </w:rPr>
              <w:t xml:space="preserve">  </w:t>
            </w:r>
            <w:sdt>
              <w:sdtPr>
                <w:rPr>
                  <w:rFonts w:cs="Calibri"/>
                  <w:bCs/>
                  <w:sz w:val="22"/>
                  <w:szCs w:val="22"/>
                </w:rPr>
                <w:id w:val="1437024891"/>
                <w14:checkbox>
                  <w14:checked w14:val="0"/>
                  <w14:checkedState w14:val="2612" w14:font="MS Gothic"/>
                  <w14:uncheckedState w14:val="2610" w14:font="MS Gothic"/>
                </w14:checkbox>
              </w:sdtPr>
              <w:sdtEndPr/>
              <w:sdtContent>
                <w:r w:rsidR="00131F23" w:rsidRPr="008E7459">
                  <w:rPr>
                    <w:rFonts w:eastAsia="MS Gothic" w:cs="Segoe UI Symbol"/>
                    <w:bCs/>
                    <w:sz w:val="22"/>
                    <w:szCs w:val="22"/>
                  </w:rPr>
                  <w:t>☐</w:t>
                </w:r>
              </w:sdtContent>
            </w:sdt>
            <w:r w:rsidR="00131F23" w:rsidRPr="008E7459">
              <w:rPr>
                <w:rFonts w:cs="Calibri"/>
                <w:bCs/>
                <w:sz w:val="22"/>
                <w:szCs w:val="22"/>
              </w:rPr>
              <w:t xml:space="preserve"> No</w:t>
            </w:r>
            <w:r w:rsidR="001A1C37" w:rsidRPr="008E7459">
              <w:rPr>
                <w:rFonts w:cs="Calibri"/>
                <w:bCs/>
                <w:sz w:val="22"/>
                <w:szCs w:val="22"/>
              </w:rPr>
              <w:t xml:space="preserve"> quality system documentation</w:t>
            </w:r>
          </w:p>
          <w:p w14:paraId="3C971DE6" w14:textId="57B717E3" w:rsidR="00D658E1" w:rsidRPr="008E7459" w:rsidRDefault="00131F23" w:rsidP="00E351C7">
            <w:pPr>
              <w:rPr>
                <w:rFonts w:cs="Calibri"/>
                <w:sz w:val="22"/>
                <w:szCs w:val="22"/>
              </w:rPr>
            </w:pPr>
            <w:r w:rsidRPr="008E7459">
              <w:rPr>
                <w:rFonts w:cs="Calibri"/>
                <w:bCs/>
                <w:sz w:val="22"/>
                <w:szCs w:val="22"/>
              </w:rPr>
              <w:t xml:space="preserve">  </w:t>
            </w:r>
          </w:p>
        </w:tc>
      </w:tr>
    </w:tbl>
    <w:p w14:paraId="0F731FA6" w14:textId="681F5387" w:rsidR="00C24FF2" w:rsidRPr="008E7459" w:rsidRDefault="00C24FF2" w:rsidP="00D21A12">
      <w:pPr>
        <w:pStyle w:val="ListParagraph"/>
        <w:numPr>
          <w:ilvl w:val="0"/>
          <w:numId w:val="3"/>
        </w:numPr>
        <w:spacing w:before="120" w:after="120" w:line="240" w:lineRule="auto"/>
        <w:ind w:left="0" w:firstLine="0"/>
        <w:contextualSpacing w:val="0"/>
        <w:rPr>
          <w:rFonts w:cs="Calibri"/>
          <w:b/>
          <w:bCs/>
          <w:sz w:val="22"/>
          <w:szCs w:val="22"/>
        </w:rPr>
      </w:pPr>
      <w:r w:rsidRPr="008E7459">
        <w:rPr>
          <w:rFonts w:cs="Calibri"/>
          <w:b/>
          <w:bCs/>
          <w:sz w:val="22"/>
          <w:szCs w:val="22"/>
        </w:rPr>
        <w:t xml:space="preserve">Software Life Cycle </w:t>
      </w:r>
      <w:r w:rsidR="003916A4" w:rsidRPr="008E7459">
        <w:rPr>
          <w:rFonts w:cs="Calibri"/>
          <w:b/>
          <w:bCs/>
          <w:sz w:val="22"/>
          <w:szCs w:val="22"/>
        </w:rPr>
        <w:t>Activities</w:t>
      </w:r>
    </w:p>
    <w:p w14:paraId="4D92F530" w14:textId="62A574B8" w:rsidR="00C24FF2" w:rsidRPr="008E7459" w:rsidRDefault="00C24FF2"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Summarize your software methodology (e.g., Agile, Waterfall).</w:t>
      </w:r>
    </w:p>
    <w:tbl>
      <w:tblPr>
        <w:tblStyle w:val="TableGrid"/>
        <w:tblW w:w="0" w:type="auto"/>
        <w:tblInd w:w="715" w:type="dxa"/>
        <w:tblLook w:val="04A0" w:firstRow="1" w:lastRow="0" w:firstColumn="1" w:lastColumn="0" w:noHBand="0" w:noVBand="1"/>
      </w:tblPr>
      <w:tblGrid>
        <w:gridCol w:w="8635"/>
      </w:tblGrid>
      <w:tr w:rsidR="00C24FF2" w:rsidRPr="008E7459" w14:paraId="2CC38875" w14:textId="77777777" w:rsidTr="00C24FF2">
        <w:tc>
          <w:tcPr>
            <w:tcW w:w="8635" w:type="dxa"/>
          </w:tcPr>
          <w:p w14:paraId="236675D7" w14:textId="77777777" w:rsidR="00C24FF2" w:rsidRPr="008E7459" w:rsidRDefault="00C24FF2" w:rsidP="00D21A12">
            <w:pPr>
              <w:spacing w:before="120" w:after="120"/>
              <w:rPr>
                <w:rFonts w:cs="Calibri"/>
                <w:sz w:val="22"/>
                <w:szCs w:val="22"/>
              </w:rPr>
            </w:pPr>
          </w:p>
        </w:tc>
      </w:tr>
    </w:tbl>
    <w:p w14:paraId="1DC90B85" w14:textId="21D6C0EC" w:rsidR="00C24FF2" w:rsidRPr="008E7459" w:rsidRDefault="00945A28"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 xml:space="preserve">Describe your configuration management approach </w:t>
      </w:r>
      <w:r w:rsidR="003916A4" w:rsidRPr="008E7459">
        <w:rPr>
          <w:rFonts w:cs="Calibri"/>
          <w:sz w:val="22"/>
          <w:szCs w:val="22"/>
        </w:rPr>
        <w:t>for tracking and controlling</w:t>
      </w:r>
      <w:r w:rsidRPr="008E7459">
        <w:rPr>
          <w:rFonts w:cs="Calibri"/>
          <w:sz w:val="22"/>
          <w:szCs w:val="22"/>
        </w:rPr>
        <w:t xml:space="preserve"> source code</w:t>
      </w:r>
      <w:r w:rsidR="003916A4" w:rsidRPr="008E7459">
        <w:rPr>
          <w:rFonts w:cs="Calibri"/>
          <w:sz w:val="22"/>
          <w:szCs w:val="22"/>
        </w:rPr>
        <w:t xml:space="preserve"> versions and</w:t>
      </w:r>
      <w:r w:rsidRPr="008E7459">
        <w:rPr>
          <w:rFonts w:cs="Calibri"/>
          <w:sz w:val="22"/>
          <w:szCs w:val="22"/>
        </w:rPr>
        <w:t xml:space="preserve"> documentation</w:t>
      </w:r>
      <w:r w:rsidR="003916A4" w:rsidRPr="008E7459">
        <w:rPr>
          <w:rFonts w:cs="Calibri"/>
          <w:sz w:val="22"/>
          <w:szCs w:val="22"/>
        </w:rPr>
        <w:t xml:space="preserve"> revisions</w:t>
      </w:r>
      <w:r w:rsidR="00C24FF2" w:rsidRPr="008E7459">
        <w:rPr>
          <w:rFonts w:cs="Calibri"/>
          <w:sz w:val="22"/>
          <w:szCs w:val="22"/>
        </w:rPr>
        <w:t>.</w:t>
      </w:r>
    </w:p>
    <w:tbl>
      <w:tblPr>
        <w:tblStyle w:val="TableGrid"/>
        <w:tblW w:w="8640" w:type="dxa"/>
        <w:tblInd w:w="715" w:type="dxa"/>
        <w:tblLook w:val="04A0" w:firstRow="1" w:lastRow="0" w:firstColumn="1" w:lastColumn="0" w:noHBand="0" w:noVBand="1"/>
      </w:tblPr>
      <w:tblGrid>
        <w:gridCol w:w="8640"/>
      </w:tblGrid>
      <w:tr w:rsidR="009E4539" w:rsidRPr="008E7459" w14:paraId="6E377999" w14:textId="77777777" w:rsidTr="00D21A12">
        <w:tc>
          <w:tcPr>
            <w:tcW w:w="8640" w:type="dxa"/>
          </w:tcPr>
          <w:p w14:paraId="1846C670" w14:textId="77777777" w:rsidR="009E4539" w:rsidRPr="008E7459" w:rsidRDefault="009E4539" w:rsidP="00D21A12">
            <w:pPr>
              <w:spacing w:before="120" w:after="120"/>
              <w:rPr>
                <w:rFonts w:cs="Calibri"/>
                <w:sz w:val="22"/>
                <w:szCs w:val="22"/>
              </w:rPr>
            </w:pPr>
          </w:p>
        </w:tc>
      </w:tr>
    </w:tbl>
    <w:p w14:paraId="53295A50" w14:textId="1B449CCE" w:rsidR="00C24FF2" w:rsidRPr="008E7459" w:rsidRDefault="00945A28"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Describe how the software requirements are</w:t>
      </w:r>
      <w:r w:rsidR="00C24FF2" w:rsidRPr="008E7459">
        <w:rPr>
          <w:rFonts w:cs="Calibri"/>
          <w:sz w:val="22"/>
          <w:szCs w:val="22"/>
        </w:rPr>
        <w:t xml:space="preserve"> </w:t>
      </w:r>
      <w:r w:rsidRPr="008E7459">
        <w:rPr>
          <w:rFonts w:cs="Calibri"/>
          <w:sz w:val="22"/>
          <w:szCs w:val="22"/>
        </w:rPr>
        <w:t>identified and documented.</w:t>
      </w:r>
      <w:r w:rsidR="00210C08" w:rsidRPr="008E7459">
        <w:rPr>
          <w:rFonts w:cs="Calibri"/>
          <w:sz w:val="22"/>
          <w:szCs w:val="22"/>
        </w:rPr>
        <w:t xml:space="preserve"> (please also provide copies of any certificates)</w:t>
      </w:r>
    </w:p>
    <w:tbl>
      <w:tblPr>
        <w:tblStyle w:val="TableGrid"/>
        <w:tblW w:w="8640" w:type="dxa"/>
        <w:tblInd w:w="715" w:type="dxa"/>
        <w:tblLook w:val="04A0" w:firstRow="1" w:lastRow="0" w:firstColumn="1" w:lastColumn="0" w:noHBand="0" w:noVBand="1"/>
      </w:tblPr>
      <w:tblGrid>
        <w:gridCol w:w="8640"/>
      </w:tblGrid>
      <w:tr w:rsidR="009E4539" w:rsidRPr="008E7459" w14:paraId="3CC041C4" w14:textId="77777777" w:rsidTr="00D21A12">
        <w:tc>
          <w:tcPr>
            <w:tcW w:w="9350" w:type="dxa"/>
          </w:tcPr>
          <w:p w14:paraId="56C41E03" w14:textId="77777777" w:rsidR="009E4539" w:rsidRPr="008E7459" w:rsidRDefault="009E4539" w:rsidP="00D21A12">
            <w:pPr>
              <w:spacing w:before="120" w:after="120"/>
              <w:rPr>
                <w:rFonts w:cs="Calibri"/>
                <w:sz w:val="22"/>
                <w:szCs w:val="22"/>
              </w:rPr>
            </w:pPr>
          </w:p>
        </w:tc>
      </w:tr>
    </w:tbl>
    <w:p w14:paraId="62C20520" w14:textId="2647DA01" w:rsidR="00945A28" w:rsidRPr="008E7459" w:rsidRDefault="00945A28"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Describe how the software design is documented.</w:t>
      </w:r>
    </w:p>
    <w:tbl>
      <w:tblPr>
        <w:tblStyle w:val="TableGrid"/>
        <w:tblW w:w="8640" w:type="dxa"/>
        <w:tblInd w:w="715" w:type="dxa"/>
        <w:tblLook w:val="04A0" w:firstRow="1" w:lastRow="0" w:firstColumn="1" w:lastColumn="0" w:noHBand="0" w:noVBand="1"/>
      </w:tblPr>
      <w:tblGrid>
        <w:gridCol w:w="8640"/>
      </w:tblGrid>
      <w:tr w:rsidR="00945A28" w:rsidRPr="008E7459" w14:paraId="159E9BC8" w14:textId="77777777" w:rsidTr="00D21A12">
        <w:tc>
          <w:tcPr>
            <w:tcW w:w="9350" w:type="dxa"/>
          </w:tcPr>
          <w:p w14:paraId="484B8E4B" w14:textId="77777777" w:rsidR="00945A28" w:rsidRPr="008E7459" w:rsidRDefault="00945A28" w:rsidP="00D21A12">
            <w:pPr>
              <w:spacing w:before="120" w:after="120"/>
              <w:rPr>
                <w:rFonts w:cs="Calibri"/>
                <w:sz w:val="22"/>
                <w:szCs w:val="22"/>
              </w:rPr>
            </w:pPr>
          </w:p>
        </w:tc>
      </w:tr>
    </w:tbl>
    <w:p w14:paraId="1A120E85" w14:textId="75E7EBB2" w:rsidR="00945A28" w:rsidRPr="008E7459" w:rsidRDefault="00945A28"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Describe the software</w:t>
      </w:r>
      <w:r w:rsidR="003916A4" w:rsidRPr="008E7459">
        <w:rPr>
          <w:rFonts w:cs="Calibri"/>
          <w:sz w:val="22"/>
          <w:szCs w:val="22"/>
        </w:rPr>
        <w:t xml:space="preserve"> implementation (e.g., coding)</w:t>
      </w:r>
      <w:r w:rsidRPr="008E7459">
        <w:rPr>
          <w:rFonts w:cs="Calibri"/>
          <w:sz w:val="22"/>
          <w:szCs w:val="22"/>
        </w:rPr>
        <w:t xml:space="preserve"> process.</w:t>
      </w:r>
    </w:p>
    <w:tbl>
      <w:tblPr>
        <w:tblStyle w:val="TableGrid"/>
        <w:tblW w:w="8640" w:type="dxa"/>
        <w:tblInd w:w="715" w:type="dxa"/>
        <w:tblLook w:val="04A0" w:firstRow="1" w:lastRow="0" w:firstColumn="1" w:lastColumn="0" w:noHBand="0" w:noVBand="1"/>
      </w:tblPr>
      <w:tblGrid>
        <w:gridCol w:w="8640"/>
      </w:tblGrid>
      <w:tr w:rsidR="00945A28" w:rsidRPr="008E7459" w14:paraId="0CFB9216" w14:textId="77777777" w:rsidTr="00D21A12">
        <w:tc>
          <w:tcPr>
            <w:tcW w:w="9350" w:type="dxa"/>
          </w:tcPr>
          <w:p w14:paraId="41C3BB77" w14:textId="77777777" w:rsidR="00945A28" w:rsidRPr="008E7459" w:rsidRDefault="00945A28" w:rsidP="00D21A12">
            <w:pPr>
              <w:spacing w:before="120" w:after="120"/>
              <w:rPr>
                <w:rFonts w:cs="Calibri"/>
                <w:sz w:val="22"/>
                <w:szCs w:val="22"/>
              </w:rPr>
            </w:pPr>
          </w:p>
        </w:tc>
      </w:tr>
    </w:tbl>
    <w:p w14:paraId="3CB45CDD" w14:textId="7F010A7B" w:rsidR="00945A28" w:rsidRPr="008E7459" w:rsidRDefault="00945A28"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 xml:space="preserve">Describe the software </w:t>
      </w:r>
      <w:r w:rsidR="003916A4" w:rsidRPr="008E7459">
        <w:rPr>
          <w:rFonts w:cs="Calibri"/>
          <w:sz w:val="22"/>
          <w:szCs w:val="22"/>
        </w:rPr>
        <w:t>validation and verification</w:t>
      </w:r>
      <w:r w:rsidRPr="008E7459">
        <w:rPr>
          <w:rFonts w:cs="Calibri"/>
          <w:sz w:val="22"/>
          <w:szCs w:val="22"/>
        </w:rPr>
        <w:t xml:space="preserve"> processes and documentation (e.g., </w:t>
      </w:r>
      <w:r w:rsidR="003916A4" w:rsidRPr="008E7459">
        <w:rPr>
          <w:rFonts w:cs="Calibri"/>
          <w:sz w:val="22"/>
          <w:szCs w:val="22"/>
        </w:rPr>
        <w:t>Test Plans, Test Execution, Test Results</w:t>
      </w:r>
      <w:r w:rsidRPr="008E7459">
        <w:rPr>
          <w:rFonts w:cs="Calibri"/>
          <w:sz w:val="22"/>
          <w:szCs w:val="22"/>
        </w:rPr>
        <w:t>).</w:t>
      </w:r>
    </w:p>
    <w:tbl>
      <w:tblPr>
        <w:tblStyle w:val="TableGrid"/>
        <w:tblW w:w="8640" w:type="dxa"/>
        <w:tblInd w:w="715" w:type="dxa"/>
        <w:tblLook w:val="04A0" w:firstRow="1" w:lastRow="0" w:firstColumn="1" w:lastColumn="0" w:noHBand="0" w:noVBand="1"/>
      </w:tblPr>
      <w:tblGrid>
        <w:gridCol w:w="8640"/>
      </w:tblGrid>
      <w:tr w:rsidR="00945A28" w:rsidRPr="008E7459" w14:paraId="4225BC6B" w14:textId="77777777" w:rsidTr="00210C08">
        <w:tc>
          <w:tcPr>
            <w:tcW w:w="8640" w:type="dxa"/>
          </w:tcPr>
          <w:p w14:paraId="6E5B5DAE" w14:textId="77777777" w:rsidR="00945A28" w:rsidRPr="008E7459" w:rsidRDefault="00945A28" w:rsidP="00D21A12">
            <w:pPr>
              <w:spacing w:before="120" w:after="120"/>
              <w:rPr>
                <w:rFonts w:cs="Calibri"/>
                <w:sz w:val="22"/>
                <w:szCs w:val="22"/>
              </w:rPr>
            </w:pPr>
          </w:p>
        </w:tc>
      </w:tr>
    </w:tbl>
    <w:p w14:paraId="70AF7E77" w14:textId="40726691" w:rsidR="00210C08" w:rsidRPr="008E7459" w:rsidRDefault="00210C08" w:rsidP="00210C08">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Describe the document and record control process.</w:t>
      </w:r>
    </w:p>
    <w:tbl>
      <w:tblPr>
        <w:tblStyle w:val="TableGrid"/>
        <w:tblW w:w="8640" w:type="dxa"/>
        <w:tblInd w:w="715" w:type="dxa"/>
        <w:tblLook w:val="04A0" w:firstRow="1" w:lastRow="0" w:firstColumn="1" w:lastColumn="0" w:noHBand="0" w:noVBand="1"/>
      </w:tblPr>
      <w:tblGrid>
        <w:gridCol w:w="8640"/>
      </w:tblGrid>
      <w:tr w:rsidR="00210C08" w:rsidRPr="008E7459" w14:paraId="15937981" w14:textId="77777777" w:rsidTr="001C70E7">
        <w:tc>
          <w:tcPr>
            <w:tcW w:w="8640" w:type="dxa"/>
          </w:tcPr>
          <w:p w14:paraId="1793A0FB" w14:textId="77777777" w:rsidR="00210C08" w:rsidRPr="008E7459" w:rsidRDefault="00210C08" w:rsidP="001C70E7">
            <w:pPr>
              <w:spacing w:before="120" w:after="120"/>
              <w:rPr>
                <w:rFonts w:cs="Calibri"/>
                <w:sz w:val="22"/>
                <w:szCs w:val="22"/>
              </w:rPr>
            </w:pPr>
          </w:p>
        </w:tc>
      </w:tr>
    </w:tbl>
    <w:p w14:paraId="65FC02B9" w14:textId="6F8618A0" w:rsidR="003916A4" w:rsidRPr="008E7459" w:rsidRDefault="003916A4"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Describe the software release and user acceptance process.</w:t>
      </w:r>
    </w:p>
    <w:tbl>
      <w:tblPr>
        <w:tblStyle w:val="TableGrid"/>
        <w:tblW w:w="8640" w:type="dxa"/>
        <w:tblInd w:w="715" w:type="dxa"/>
        <w:tblLook w:val="04A0" w:firstRow="1" w:lastRow="0" w:firstColumn="1" w:lastColumn="0" w:noHBand="0" w:noVBand="1"/>
      </w:tblPr>
      <w:tblGrid>
        <w:gridCol w:w="8640"/>
      </w:tblGrid>
      <w:tr w:rsidR="003916A4" w:rsidRPr="008E7459" w14:paraId="1F9BF883" w14:textId="77777777" w:rsidTr="00D21A12">
        <w:tc>
          <w:tcPr>
            <w:tcW w:w="9350" w:type="dxa"/>
          </w:tcPr>
          <w:p w14:paraId="10015EBB" w14:textId="77777777" w:rsidR="003916A4" w:rsidRPr="008E7459" w:rsidRDefault="003916A4" w:rsidP="00D21A12">
            <w:pPr>
              <w:spacing w:before="120" w:after="120"/>
              <w:rPr>
                <w:rFonts w:cs="Calibri"/>
                <w:sz w:val="22"/>
                <w:szCs w:val="22"/>
              </w:rPr>
            </w:pPr>
          </w:p>
        </w:tc>
      </w:tr>
    </w:tbl>
    <w:p w14:paraId="473B3936" w14:textId="1D704CB5" w:rsidR="00C24FF2" w:rsidRPr="008E7459" w:rsidRDefault="00C24FF2"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 xml:space="preserve">Explain </w:t>
      </w:r>
      <w:r w:rsidR="00210C08" w:rsidRPr="008E7459">
        <w:rPr>
          <w:rFonts w:cs="Calibri"/>
          <w:sz w:val="22"/>
          <w:szCs w:val="22"/>
        </w:rPr>
        <w:t xml:space="preserve">your issue resolution process, including </w:t>
      </w:r>
      <w:r w:rsidRPr="008E7459">
        <w:rPr>
          <w:rFonts w:cs="Calibri"/>
          <w:sz w:val="22"/>
          <w:szCs w:val="22"/>
        </w:rPr>
        <w:t>how you handle problem reports and corrective actions during and after delivery.</w:t>
      </w:r>
    </w:p>
    <w:tbl>
      <w:tblPr>
        <w:tblStyle w:val="TableGrid"/>
        <w:tblW w:w="8640" w:type="dxa"/>
        <w:tblInd w:w="715" w:type="dxa"/>
        <w:tblLook w:val="04A0" w:firstRow="1" w:lastRow="0" w:firstColumn="1" w:lastColumn="0" w:noHBand="0" w:noVBand="1"/>
      </w:tblPr>
      <w:tblGrid>
        <w:gridCol w:w="8640"/>
      </w:tblGrid>
      <w:tr w:rsidR="009E4539" w:rsidRPr="008E7459" w14:paraId="2C7B5813" w14:textId="77777777" w:rsidTr="00D21A12">
        <w:tc>
          <w:tcPr>
            <w:tcW w:w="9350" w:type="dxa"/>
          </w:tcPr>
          <w:p w14:paraId="488B8BB4" w14:textId="77777777" w:rsidR="009E4539" w:rsidRPr="008E7459" w:rsidRDefault="009E4539" w:rsidP="00D21A12">
            <w:pPr>
              <w:spacing w:before="120" w:after="120"/>
              <w:rPr>
                <w:rFonts w:cs="Calibri"/>
                <w:sz w:val="22"/>
                <w:szCs w:val="22"/>
              </w:rPr>
            </w:pPr>
          </w:p>
        </w:tc>
      </w:tr>
    </w:tbl>
    <w:p w14:paraId="3D988B35" w14:textId="776FD11C" w:rsidR="00C24FF2" w:rsidRPr="008E7459" w:rsidRDefault="00C24FF2"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Outline the steps involved in releasing, maintaining, and revising software.</w:t>
      </w:r>
    </w:p>
    <w:tbl>
      <w:tblPr>
        <w:tblStyle w:val="TableGrid"/>
        <w:tblW w:w="8640" w:type="dxa"/>
        <w:tblInd w:w="715" w:type="dxa"/>
        <w:tblLook w:val="04A0" w:firstRow="1" w:lastRow="0" w:firstColumn="1" w:lastColumn="0" w:noHBand="0" w:noVBand="1"/>
      </w:tblPr>
      <w:tblGrid>
        <w:gridCol w:w="8640"/>
      </w:tblGrid>
      <w:tr w:rsidR="009E4539" w:rsidRPr="008E7459" w14:paraId="00F9CCA7" w14:textId="77777777" w:rsidTr="00D21A12">
        <w:tc>
          <w:tcPr>
            <w:tcW w:w="9350" w:type="dxa"/>
          </w:tcPr>
          <w:p w14:paraId="18B55E92" w14:textId="77777777" w:rsidR="009E4539" w:rsidRPr="008E7459" w:rsidRDefault="009E4539" w:rsidP="00D21A12">
            <w:pPr>
              <w:spacing w:before="120" w:after="120"/>
              <w:rPr>
                <w:rFonts w:cs="Calibri"/>
                <w:sz w:val="22"/>
                <w:szCs w:val="22"/>
              </w:rPr>
            </w:pPr>
          </w:p>
        </w:tc>
      </w:tr>
    </w:tbl>
    <w:p w14:paraId="37B7114E" w14:textId="0FDBF6A6" w:rsidR="00C24FF2" w:rsidRPr="008E7459" w:rsidRDefault="00C24FF2" w:rsidP="00D21A12">
      <w:pPr>
        <w:pStyle w:val="ListParagraph"/>
        <w:numPr>
          <w:ilvl w:val="0"/>
          <w:numId w:val="3"/>
        </w:numPr>
        <w:spacing w:before="120" w:after="120" w:line="240" w:lineRule="auto"/>
        <w:ind w:left="0" w:firstLine="0"/>
        <w:contextualSpacing w:val="0"/>
        <w:rPr>
          <w:rFonts w:cs="Calibri"/>
          <w:b/>
          <w:bCs/>
          <w:sz w:val="22"/>
          <w:szCs w:val="22"/>
        </w:rPr>
      </w:pPr>
      <w:r w:rsidRPr="008E7459">
        <w:rPr>
          <w:rFonts w:cs="Calibri"/>
          <w:b/>
          <w:bCs/>
          <w:sz w:val="22"/>
          <w:szCs w:val="22"/>
        </w:rPr>
        <w:t>Communication and Reporting</w:t>
      </w:r>
    </w:p>
    <w:p w14:paraId="1D5200B6" w14:textId="71AB0ED7" w:rsidR="00EA52E8" w:rsidRPr="008E7459" w:rsidRDefault="00EA52E8" w:rsidP="00EA52E8">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What platforms/channels do you use to seek or receive client reviews and feedback?</w:t>
      </w:r>
    </w:p>
    <w:tbl>
      <w:tblPr>
        <w:tblStyle w:val="TableGrid"/>
        <w:tblW w:w="8640" w:type="dxa"/>
        <w:tblInd w:w="715" w:type="dxa"/>
        <w:tblLook w:val="04A0" w:firstRow="1" w:lastRow="0" w:firstColumn="1" w:lastColumn="0" w:noHBand="0" w:noVBand="1"/>
      </w:tblPr>
      <w:tblGrid>
        <w:gridCol w:w="8640"/>
      </w:tblGrid>
      <w:tr w:rsidR="00EA52E8" w:rsidRPr="008E7459" w14:paraId="78CA1953" w14:textId="77777777" w:rsidTr="001C70E7">
        <w:tc>
          <w:tcPr>
            <w:tcW w:w="9350" w:type="dxa"/>
          </w:tcPr>
          <w:p w14:paraId="6DF20581" w14:textId="77777777" w:rsidR="00EA52E8" w:rsidRPr="008E7459" w:rsidRDefault="00EA52E8" w:rsidP="001C70E7">
            <w:pPr>
              <w:spacing w:before="120" w:after="120"/>
              <w:rPr>
                <w:rFonts w:cs="Calibri"/>
                <w:sz w:val="22"/>
                <w:szCs w:val="22"/>
              </w:rPr>
            </w:pPr>
          </w:p>
        </w:tc>
      </w:tr>
    </w:tbl>
    <w:p w14:paraId="2D2A865E" w14:textId="2ADF66C9" w:rsidR="00C24FF2" w:rsidRPr="008E7459" w:rsidRDefault="00C24FF2"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 xml:space="preserve">What </w:t>
      </w:r>
      <w:r w:rsidR="00EA52E8" w:rsidRPr="008E7459">
        <w:rPr>
          <w:rFonts w:cs="Calibri"/>
          <w:sz w:val="22"/>
          <w:szCs w:val="22"/>
        </w:rPr>
        <w:t>platforms/</w:t>
      </w:r>
      <w:r w:rsidRPr="008E7459">
        <w:rPr>
          <w:rFonts w:cs="Calibri"/>
          <w:sz w:val="22"/>
          <w:szCs w:val="22"/>
        </w:rPr>
        <w:t xml:space="preserve">channels do you use to communicate </w:t>
      </w:r>
      <w:r w:rsidR="00EA52E8" w:rsidRPr="008E7459">
        <w:rPr>
          <w:rFonts w:cs="Calibri"/>
          <w:sz w:val="22"/>
          <w:szCs w:val="22"/>
        </w:rPr>
        <w:t>software errors, patches, version updates</w:t>
      </w:r>
      <w:r w:rsidRPr="008E7459">
        <w:rPr>
          <w:rFonts w:cs="Calibri"/>
          <w:sz w:val="22"/>
          <w:szCs w:val="22"/>
        </w:rPr>
        <w:t>?</w:t>
      </w:r>
    </w:p>
    <w:tbl>
      <w:tblPr>
        <w:tblStyle w:val="TableGrid"/>
        <w:tblW w:w="8640" w:type="dxa"/>
        <w:tblInd w:w="715" w:type="dxa"/>
        <w:tblLook w:val="04A0" w:firstRow="1" w:lastRow="0" w:firstColumn="1" w:lastColumn="0" w:noHBand="0" w:noVBand="1"/>
      </w:tblPr>
      <w:tblGrid>
        <w:gridCol w:w="8640"/>
      </w:tblGrid>
      <w:tr w:rsidR="009E4539" w:rsidRPr="008E7459" w14:paraId="1E8583F3" w14:textId="77777777" w:rsidTr="00D21A12">
        <w:tc>
          <w:tcPr>
            <w:tcW w:w="9350" w:type="dxa"/>
          </w:tcPr>
          <w:p w14:paraId="7DB4DCBF" w14:textId="77777777" w:rsidR="009E4539" w:rsidRPr="008E7459" w:rsidRDefault="009E4539" w:rsidP="00D21A12">
            <w:pPr>
              <w:spacing w:before="120" w:after="120"/>
              <w:rPr>
                <w:rFonts w:cs="Calibri"/>
                <w:sz w:val="22"/>
                <w:szCs w:val="22"/>
              </w:rPr>
            </w:pPr>
          </w:p>
        </w:tc>
      </w:tr>
    </w:tbl>
    <w:p w14:paraId="68C56854" w14:textId="7963C273" w:rsidR="00C24FF2" w:rsidRPr="008E7459" w:rsidRDefault="00C24FF2" w:rsidP="00D21A12">
      <w:pPr>
        <w:pStyle w:val="ListParagraph"/>
        <w:numPr>
          <w:ilvl w:val="0"/>
          <w:numId w:val="3"/>
        </w:numPr>
        <w:spacing w:before="120" w:after="120" w:line="240" w:lineRule="auto"/>
        <w:ind w:left="0" w:firstLine="0"/>
        <w:contextualSpacing w:val="0"/>
        <w:rPr>
          <w:rFonts w:cs="Calibri"/>
          <w:b/>
          <w:bCs/>
          <w:sz w:val="22"/>
          <w:szCs w:val="22"/>
        </w:rPr>
      </w:pPr>
      <w:r w:rsidRPr="008E7459">
        <w:rPr>
          <w:rFonts w:cs="Calibri"/>
          <w:b/>
          <w:bCs/>
          <w:sz w:val="22"/>
          <w:szCs w:val="22"/>
        </w:rPr>
        <w:t>Standards, Compliance, and Security</w:t>
      </w:r>
    </w:p>
    <w:p w14:paraId="624B93CA" w14:textId="33278157" w:rsidR="00FF1F8C" w:rsidRPr="008E7459" w:rsidRDefault="00FF1F8C" w:rsidP="00FF1F8C">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List the quality standards (e.g., ISO, IEEE) that are a part of your software quality program.</w:t>
      </w:r>
    </w:p>
    <w:tbl>
      <w:tblPr>
        <w:tblStyle w:val="TableGrid"/>
        <w:tblW w:w="8640" w:type="dxa"/>
        <w:tblInd w:w="715" w:type="dxa"/>
        <w:tblLook w:val="04A0" w:firstRow="1" w:lastRow="0" w:firstColumn="1" w:lastColumn="0" w:noHBand="0" w:noVBand="1"/>
      </w:tblPr>
      <w:tblGrid>
        <w:gridCol w:w="8640"/>
      </w:tblGrid>
      <w:tr w:rsidR="00FF1F8C" w:rsidRPr="008E7459" w14:paraId="0B97EC6F" w14:textId="77777777" w:rsidTr="00B44122">
        <w:tc>
          <w:tcPr>
            <w:tcW w:w="9350" w:type="dxa"/>
          </w:tcPr>
          <w:p w14:paraId="0871AA1E" w14:textId="77777777" w:rsidR="00FF1F8C" w:rsidRPr="008E7459" w:rsidRDefault="00FF1F8C" w:rsidP="00B44122">
            <w:pPr>
              <w:spacing w:before="120" w:after="120"/>
              <w:rPr>
                <w:rFonts w:cs="Calibri"/>
                <w:sz w:val="22"/>
                <w:szCs w:val="22"/>
              </w:rPr>
            </w:pPr>
          </w:p>
        </w:tc>
      </w:tr>
    </w:tbl>
    <w:p w14:paraId="7DBE814B" w14:textId="69DD8CC2" w:rsidR="003916A4" w:rsidRPr="008E7459" w:rsidRDefault="00D21A12"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 xml:space="preserve">Explain how you assure compliance with software </w:t>
      </w:r>
      <w:r w:rsidR="00197D67" w:rsidRPr="008E7459">
        <w:rPr>
          <w:rFonts w:cs="Calibri"/>
          <w:sz w:val="22"/>
          <w:szCs w:val="22"/>
        </w:rPr>
        <w:t xml:space="preserve">quality </w:t>
      </w:r>
      <w:r w:rsidRPr="008E7459">
        <w:rPr>
          <w:rFonts w:cs="Calibri"/>
          <w:sz w:val="22"/>
          <w:szCs w:val="22"/>
        </w:rPr>
        <w:t>standards</w:t>
      </w:r>
      <w:r w:rsidR="00197D67" w:rsidRPr="008E7459">
        <w:rPr>
          <w:rFonts w:cs="Calibri"/>
          <w:sz w:val="22"/>
          <w:szCs w:val="22"/>
        </w:rPr>
        <w:t>/requirements</w:t>
      </w:r>
      <w:r w:rsidR="003A395B" w:rsidRPr="008E7459">
        <w:rPr>
          <w:rFonts w:cs="Calibri"/>
          <w:sz w:val="22"/>
          <w:szCs w:val="22"/>
        </w:rPr>
        <w:t xml:space="preserve"> identified above</w:t>
      </w:r>
      <w:r w:rsidRPr="008E7459">
        <w:rPr>
          <w:rFonts w:cs="Calibri"/>
          <w:sz w:val="22"/>
          <w:szCs w:val="22"/>
        </w:rPr>
        <w:t xml:space="preserve"> </w:t>
      </w:r>
      <w:r w:rsidR="00197D67" w:rsidRPr="008E7459">
        <w:rPr>
          <w:rFonts w:cs="Calibri"/>
          <w:sz w:val="22"/>
          <w:szCs w:val="22"/>
        </w:rPr>
        <w:t>(preferably within the scope of this PNNL software project)</w:t>
      </w:r>
      <w:r w:rsidR="003916A4" w:rsidRPr="008E7459">
        <w:rPr>
          <w:rFonts w:cs="Calibri"/>
          <w:sz w:val="22"/>
          <w:szCs w:val="22"/>
        </w:rPr>
        <w:t>.</w:t>
      </w:r>
    </w:p>
    <w:tbl>
      <w:tblPr>
        <w:tblStyle w:val="TableGrid"/>
        <w:tblW w:w="8640" w:type="dxa"/>
        <w:tblInd w:w="715" w:type="dxa"/>
        <w:tblLook w:val="04A0" w:firstRow="1" w:lastRow="0" w:firstColumn="1" w:lastColumn="0" w:noHBand="0" w:noVBand="1"/>
      </w:tblPr>
      <w:tblGrid>
        <w:gridCol w:w="8640"/>
      </w:tblGrid>
      <w:tr w:rsidR="003916A4" w:rsidRPr="008E7459" w14:paraId="2A1287CD" w14:textId="77777777" w:rsidTr="00087376">
        <w:tc>
          <w:tcPr>
            <w:tcW w:w="9350" w:type="dxa"/>
          </w:tcPr>
          <w:p w14:paraId="107315A8" w14:textId="77777777" w:rsidR="003916A4" w:rsidRPr="008E7459" w:rsidRDefault="003916A4" w:rsidP="00D21A12">
            <w:pPr>
              <w:spacing w:before="120" w:after="120"/>
              <w:rPr>
                <w:rFonts w:cs="Calibri"/>
                <w:sz w:val="22"/>
                <w:szCs w:val="22"/>
              </w:rPr>
            </w:pPr>
          </w:p>
        </w:tc>
      </w:tr>
    </w:tbl>
    <w:p w14:paraId="6B2F5165" w14:textId="64B8630E" w:rsidR="00C24FF2" w:rsidRPr="008E7459" w:rsidRDefault="00C24FF2"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lastRenderedPageBreak/>
        <w:t xml:space="preserve">Summarize your practices for </w:t>
      </w:r>
      <w:r w:rsidR="003916A4" w:rsidRPr="008E7459">
        <w:rPr>
          <w:rFonts w:cs="Calibri"/>
          <w:sz w:val="22"/>
          <w:szCs w:val="22"/>
        </w:rPr>
        <w:t>as</w:t>
      </w:r>
      <w:r w:rsidRPr="008E7459">
        <w:rPr>
          <w:rFonts w:cs="Calibri"/>
          <w:sz w:val="22"/>
          <w:szCs w:val="22"/>
        </w:rPr>
        <w:t>suring software security compliance, particularly with sensitive or proprietary data.</w:t>
      </w:r>
    </w:p>
    <w:tbl>
      <w:tblPr>
        <w:tblStyle w:val="TableGrid"/>
        <w:tblW w:w="8640" w:type="dxa"/>
        <w:tblInd w:w="715" w:type="dxa"/>
        <w:tblLook w:val="04A0" w:firstRow="1" w:lastRow="0" w:firstColumn="1" w:lastColumn="0" w:noHBand="0" w:noVBand="1"/>
      </w:tblPr>
      <w:tblGrid>
        <w:gridCol w:w="8640"/>
      </w:tblGrid>
      <w:tr w:rsidR="009E4539" w:rsidRPr="008E7459" w14:paraId="7F334ADB" w14:textId="77777777" w:rsidTr="00210C08">
        <w:tc>
          <w:tcPr>
            <w:tcW w:w="8640" w:type="dxa"/>
          </w:tcPr>
          <w:p w14:paraId="3D79A81E" w14:textId="77777777" w:rsidR="009E4539" w:rsidRPr="008E7459" w:rsidRDefault="009E4539" w:rsidP="00D21A12">
            <w:pPr>
              <w:spacing w:before="120" w:after="120"/>
              <w:rPr>
                <w:rFonts w:cs="Calibri"/>
                <w:sz w:val="22"/>
                <w:szCs w:val="22"/>
              </w:rPr>
            </w:pPr>
          </w:p>
        </w:tc>
      </w:tr>
    </w:tbl>
    <w:p w14:paraId="711E132F" w14:textId="1CA62749" w:rsidR="00210C08" w:rsidRPr="008E7459" w:rsidRDefault="00210C08" w:rsidP="0093498E">
      <w:pPr>
        <w:pStyle w:val="ListParagraph"/>
        <w:numPr>
          <w:ilvl w:val="1"/>
          <w:numId w:val="3"/>
        </w:numPr>
        <w:rPr>
          <w:rFonts w:cs="Calibri"/>
          <w:sz w:val="22"/>
          <w:szCs w:val="22"/>
        </w:rPr>
      </w:pPr>
      <w:r w:rsidRPr="008E7459">
        <w:rPr>
          <w:rFonts w:cs="Calibri"/>
          <w:sz w:val="22"/>
          <w:szCs w:val="22"/>
        </w:rPr>
        <w:t xml:space="preserve">List </w:t>
      </w:r>
      <w:r w:rsidR="00EA52E8" w:rsidRPr="008E7459">
        <w:rPr>
          <w:rFonts w:cs="Calibri"/>
          <w:sz w:val="22"/>
          <w:szCs w:val="22"/>
        </w:rPr>
        <w:t>any</w:t>
      </w:r>
      <w:r w:rsidRPr="008E7459">
        <w:rPr>
          <w:rFonts w:cs="Calibri"/>
          <w:sz w:val="22"/>
          <w:szCs w:val="22"/>
        </w:rPr>
        <w:t xml:space="preserve"> </w:t>
      </w:r>
      <w:r w:rsidR="00EA52E8" w:rsidRPr="008E7459">
        <w:rPr>
          <w:rFonts w:cs="Calibri"/>
          <w:sz w:val="22"/>
          <w:szCs w:val="22"/>
        </w:rPr>
        <w:t>accreditations, certifications, or licenses you maintain related to software quality</w:t>
      </w:r>
      <w:r w:rsidRPr="008E7459">
        <w:rPr>
          <w:rFonts w:cs="Calibri"/>
          <w:sz w:val="22"/>
          <w:szCs w:val="22"/>
        </w:rPr>
        <w:t>. (please also provide copies of any certificates)</w:t>
      </w:r>
    </w:p>
    <w:tbl>
      <w:tblPr>
        <w:tblStyle w:val="TableGrid"/>
        <w:tblW w:w="8640" w:type="dxa"/>
        <w:tblInd w:w="715" w:type="dxa"/>
        <w:tblLook w:val="04A0" w:firstRow="1" w:lastRow="0" w:firstColumn="1" w:lastColumn="0" w:noHBand="0" w:noVBand="1"/>
      </w:tblPr>
      <w:tblGrid>
        <w:gridCol w:w="8640"/>
      </w:tblGrid>
      <w:tr w:rsidR="00210C08" w:rsidRPr="008E7459" w14:paraId="1A2A1C33" w14:textId="77777777" w:rsidTr="001C70E7">
        <w:tc>
          <w:tcPr>
            <w:tcW w:w="8640" w:type="dxa"/>
          </w:tcPr>
          <w:p w14:paraId="29D2E1B8" w14:textId="77777777" w:rsidR="00210C08" w:rsidRPr="008E7459" w:rsidRDefault="00210C08" w:rsidP="001C70E7">
            <w:pPr>
              <w:spacing w:before="120" w:after="120"/>
              <w:rPr>
                <w:rFonts w:cs="Calibri"/>
                <w:sz w:val="22"/>
                <w:szCs w:val="22"/>
              </w:rPr>
            </w:pPr>
          </w:p>
        </w:tc>
      </w:tr>
    </w:tbl>
    <w:p w14:paraId="241FBBB4" w14:textId="1A52478E" w:rsidR="00C24FF2" w:rsidRPr="008E7459" w:rsidRDefault="00C24FF2" w:rsidP="00D21A12">
      <w:pPr>
        <w:pStyle w:val="ListParagraph"/>
        <w:numPr>
          <w:ilvl w:val="0"/>
          <w:numId w:val="3"/>
        </w:numPr>
        <w:spacing w:before="120" w:after="120" w:line="240" w:lineRule="auto"/>
        <w:ind w:left="0" w:firstLine="0"/>
        <w:contextualSpacing w:val="0"/>
        <w:rPr>
          <w:rFonts w:cs="Calibri"/>
          <w:b/>
          <w:bCs/>
          <w:sz w:val="22"/>
          <w:szCs w:val="22"/>
        </w:rPr>
      </w:pPr>
      <w:r w:rsidRPr="008E7459">
        <w:rPr>
          <w:rFonts w:cs="Calibri"/>
          <w:b/>
          <w:bCs/>
          <w:sz w:val="22"/>
          <w:szCs w:val="22"/>
        </w:rPr>
        <w:t>Past Performance and References</w:t>
      </w:r>
    </w:p>
    <w:p w14:paraId="2E2EE1C2" w14:textId="3CA6F55F" w:rsidR="00C24FF2" w:rsidRPr="008E7459" w:rsidRDefault="00C24FF2"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 xml:space="preserve">Provide examples of past </w:t>
      </w:r>
      <w:r w:rsidR="00197D67" w:rsidRPr="008E7459">
        <w:rPr>
          <w:rFonts w:cs="Calibri"/>
          <w:sz w:val="22"/>
          <w:szCs w:val="22"/>
        </w:rPr>
        <w:t xml:space="preserve">software development and testing </w:t>
      </w:r>
      <w:r w:rsidRPr="008E7459">
        <w:rPr>
          <w:rFonts w:cs="Calibri"/>
          <w:sz w:val="22"/>
          <w:szCs w:val="22"/>
        </w:rPr>
        <w:t xml:space="preserve">projects </w:t>
      </w:r>
      <w:r w:rsidR="00EA52E8" w:rsidRPr="008E7459">
        <w:rPr>
          <w:rFonts w:cs="Calibri"/>
          <w:sz w:val="22"/>
          <w:szCs w:val="22"/>
        </w:rPr>
        <w:t>(preferably within the</w:t>
      </w:r>
      <w:r w:rsidRPr="008E7459">
        <w:rPr>
          <w:rFonts w:cs="Calibri"/>
          <w:sz w:val="22"/>
          <w:szCs w:val="22"/>
        </w:rPr>
        <w:t xml:space="preserve"> scope</w:t>
      </w:r>
      <w:r w:rsidR="00EA52E8" w:rsidRPr="008E7459">
        <w:rPr>
          <w:rFonts w:cs="Calibri"/>
          <w:sz w:val="22"/>
          <w:szCs w:val="22"/>
        </w:rPr>
        <w:t xml:space="preserve"> of this PNNL software project)</w:t>
      </w:r>
      <w:r w:rsidRPr="008E7459">
        <w:rPr>
          <w:rFonts w:cs="Calibri"/>
          <w:sz w:val="22"/>
          <w:szCs w:val="22"/>
        </w:rPr>
        <w:t>.</w:t>
      </w:r>
    </w:p>
    <w:tbl>
      <w:tblPr>
        <w:tblStyle w:val="TableGrid"/>
        <w:tblW w:w="8640" w:type="dxa"/>
        <w:tblInd w:w="715" w:type="dxa"/>
        <w:tblLook w:val="04A0" w:firstRow="1" w:lastRow="0" w:firstColumn="1" w:lastColumn="0" w:noHBand="0" w:noVBand="1"/>
      </w:tblPr>
      <w:tblGrid>
        <w:gridCol w:w="8640"/>
      </w:tblGrid>
      <w:tr w:rsidR="009E4539" w:rsidRPr="008E7459" w14:paraId="206C5FE8" w14:textId="77777777" w:rsidTr="00087376">
        <w:tc>
          <w:tcPr>
            <w:tcW w:w="9350" w:type="dxa"/>
          </w:tcPr>
          <w:p w14:paraId="4A830BE6" w14:textId="77777777" w:rsidR="009E4539" w:rsidRPr="008E7459" w:rsidRDefault="009E4539" w:rsidP="00D21A12">
            <w:pPr>
              <w:spacing w:before="120" w:after="120"/>
              <w:rPr>
                <w:rFonts w:cs="Calibri"/>
                <w:sz w:val="22"/>
                <w:szCs w:val="22"/>
              </w:rPr>
            </w:pPr>
          </w:p>
        </w:tc>
      </w:tr>
    </w:tbl>
    <w:p w14:paraId="6D1CBE91" w14:textId="6C20225D" w:rsidR="00C24FF2" w:rsidRPr="008E7459" w:rsidRDefault="00210C08" w:rsidP="00087376">
      <w:pPr>
        <w:pStyle w:val="ListParagraph"/>
        <w:numPr>
          <w:ilvl w:val="1"/>
          <w:numId w:val="3"/>
        </w:numPr>
        <w:spacing w:before="120" w:after="120" w:line="240" w:lineRule="auto"/>
        <w:ind w:left="720" w:hanging="720"/>
        <w:contextualSpacing w:val="0"/>
        <w:rPr>
          <w:rFonts w:cs="Calibri"/>
          <w:sz w:val="22"/>
          <w:szCs w:val="22"/>
        </w:rPr>
      </w:pPr>
      <w:r w:rsidRPr="008E7459">
        <w:rPr>
          <w:rFonts w:cs="Calibri"/>
          <w:sz w:val="22"/>
          <w:szCs w:val="22"/>
        </w:rPr>
        <w:t xml:space="preserve">Please provide </w:t>
      </w:r>
      <w:r w:rsidR="00C24FF2" w:rsidRPr="008E7459">
        <w:rPr>
          <w:rFonts w:cs="Calibri"/>
          <w:sz w:val="22"/>
          <w:szCs w:val="22"/>
        </w:rPr>
        <w:t>references or testimonials from previous clients.</w:t>
      </w:r>
    </w:p>
    <w:tbl>
      <w:tblPr>
        <w:tblStyle w:val="TableGrid"/>
        <w:tblW w:w="8640" w:type="dxa"/>
        <w:tblInd w:w="715" w:type="dxa"/>
        <w:tblLook w:val="04A0" w:firstRow="1" w:lastRow="0" w:firstColumn="1" w:lastColumn="0" w:noHBand="0" w:noVBand="1"/>
      </w:tblPr>
      <w:tblGrid>
        <w:gridCol w:w="8640"/>
      </w:tblGrid>
      <w:tr w:rsidR="009E4539" w:rsidRPr="008E7459" w14:paraId="4048B98A" w14:textId="77777777" w:rsidTr="00087376">
        <w:tc>
          <w:tcPr>
            <w:tcW w:w="9350" w:type="dxa"/>
          </w:tcPr>
          <w:p w14:paraId="410D8F8C" w14:textId="77777777" w:rsidR="009E4539" w:rsidRPr="008E7459" w:rsidRDefault="009E4539" w:rsidP="00D21A12">
            <w:pPr>
              <w:spacing w:before="120" w:after="120"/>
              <w:rPr>
                <w:rFonts w:cs="Calibri"/>
                <w:sz w:val="22"/>
                <w:szCs w:val="22"/>
              </w:rPr>
            </w:pPr>
          </w:p>
        </w:tc>
      </w:tr>
    </w:tbl>
    <w:p w14:paraId="401D7914" w14:textId="1C9B013C" w:rsidR="00C24FF2" w:rsidRPr="008E7459" w:rsidRDefault="00C24FF2" w:rsidP="00D21A12">
      <w:pPr>
        <w:spacing w:before="120" w:after="120" w:line="240" w:lineRule="auto"/>
        <w:rPr>
          <w:rFonts w:cs="Calibri"/>
          <w:sz w:val="22"/>
          <w:szCs w:val="22"/>
        </w:rPr>
      </w:pPr>
      <w:r w:rsidRPr="008E7459">
        <w:rPr>
          <w:rFonts w:cs="Calibri"/>
          <w:sz w:val="22"/>
          <w:szCs w:val="22"/>
        </w:rPr>
        <w:t xml:space="preserve">Thank you for providing this information. </w:t>
      </w:r>
    </w:p>
    <w:p w14:paraId="3AD32DAD" w14:textId="77777777" w:rsidR="00747D82" w:rsidRPr="008E7459" w:rsidRDefault="00747D82" w:rsidP="00D21A12">
      <w:pPr>
        <w:spacing w:before="120" w:after="120" w:line="240" w:lineRule="auto"/>
        <w:rPr>
          <w:rFonts w:cs="Calibri"/>
          <w:sz w:val="22"/>
          <w:szCs w:val="22"/>
        </w:rPr>
      </w:pPr>
    </w:p>
    <w:p w14:paraId="28C9FE46" w14:textId="3E46BD26" w:rsidR="00C24FF2" w:rsidRPr="008E7459" w:rsidRDefault="00C24FF2" w:rsidP="00D21A12">
      <w:pPr>
        <w:spacing w:before="120" w:after="120" w:line="240" w:lineRule="auto"/>
        <w:rPr>
          <w:rFonts w:cs="Calibri"/>
          <w:sz w:val="22"/>
          <w:szCs w:val="22"/>
        </w:rPr>
      </w:pPr>
      <w:r w:rsidRPr="008E7459">
        <w:rPr>
          <w:rFonts w:cs="Calibri"/>
          <w:sz w:val="22"/>
          <w:szCs w:val="22"/>
        </w:rPr>
        <w:t>We look forward to your reply.</w:t>
      </w:r>
    </w:p>
    <w:p w14:paraId="55E180CE" w14:textId="14CEAA4F" w:rsidR="00C24FF2" w:rsidRPr="008E7459" w:rsidRDefault="00C24FF2" w:rsidP="00D21A12">
      <w:pPr>
        <w:spacing w:before="120" w:after="120" w:line="240" w:lineRule="auto"/>
        <w:rPr>
          <w:rFonts w:cs="Calibri"/>
          <w:sz w:val="22"/>
          <w:szCs w:val="22"/>
        </w:rPr>
      </w:pPr>
      <w:r w:rsidRPr="008E7459">
        <w:rPr>
          <w:rFonts w:cs="Calibri"/>
          <w:sz w:val="22"/>
          <w:szCs w:val="22"/>
        </w:rPr>
        <w:t>Software Quality Assurance Engineer</w:t>
      </w:r>
    </w:p>
    <w:p w14:paraId="53D4BCFA" w14:textId="3AD2FBB0" w:rsidR="00C24FF2" w:rsidRPr="008E7459" w:rsidRDefault="00C24FF2" w:rsidP="00D21A12">
      <w:pPr>
        <w:spacing w:before="120" w:after="120" w:line="240" w:lineRule="auto"/>
        <w:rPr>
          <w:rFonts w:cs="Calibri"/>
          <w:sz w:val="22"/>
          <w:szCs w:val="22"/>
        </w:rPr>
      </w:pPr>
      <w:r w:rsidRPr="008E7459">
        <w:rPr>
          <w:rFonts w:cs="Calibri"/>
          <w:sz w:val="22"/>
          <w:szCs w:val="22"/>
        </w:rPr>
        <w:t>DOE Pacific Northwest National Laboratory</w:t>
      </w:r>
    </w:p>
    <w:p w14:paraId="021B9460" w14:textId="607D107D" w:rsidR="00C24FF2" w:rsidRPr="008E7459" w:rsidRDefault="00C24FF2" w:rsidP="003C4D28">
      <w:pPr>
        <w:tabs>
          <w:tab w:val="left" w:pos="8625"/>
        </w:tabs>
        <w:spacing w:before="120" w:after="120" w:line="240" w:lineRule="auto"/>
        <w:rPr>
          <w:rFonts w:ascii="Calibri" w:hAnsi="Calibri" w:cs="Calibri"/>
          <w:sz w:val="22"/>
          <w:szCs w:val="22"/>
        </w:rPr>
      </w:pPr>
      <w:r w:rsidRPr="008E7459">
        <w:rPr>
          <w:rFonts w:cs="Calibri"/>
          <w:sz w:val="22"/>
          <w:szCs w:val="22"/>
        </w:rPr>
        <w:t>Richland, Washington</w:t>
      </w:r>
      <w:r w:rsidR="00C94B69" w:rsidRPr="008E7459">
        <w:rPr>
          <w:rFonts w:ascii="Calibri" w:hAnsi="Calibri" w:cs="Calibri"/>
          <w:sz w:val="22"/>
          <w:szCs w:val="22"/>
        </w:rPr>
        <w:tab/>
      </w:r>
    </w:p>
    <w:p w14:paraId="0065668F" w14:textId="77777777" w:rsidR="00C24FF2" w:rsidRPr="008E7459" w:rsidRDefault="00C24FF2" w:rsidP="00D21A12">
      <w:pPr>
        <w:spacing w:before="120" w:after="120" w:line="240" w:lineRule="auto"/>
        <w:rPr>
          <w:rFonts w:ascii="Calibri" w:hAnsi="Calibri" w:cs="Calibri"/>
          <w:sz w:val="22"/>
          <w:szCs w:val="22"/>
        </w:rPr>
      </w:pPr>
    </w:p>
    <w:sectPr w:rsidR="00C24FF2" w:rsidRPr="008E7459">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F44DC" w14:textId="77777777" w:rsidR="00160D82" w:rsidRDefault="00160D82" w:rsidP="00C24FF2">
      <w:pPr>
        <w:spacing w:after="0" w:line="240" w:lineRule="auto"/>
      </w:pPr>
      <w:r>
        <w:separator/>
      </w:r>
    </w:p>
  </w:endnote>
  <w:endnote w:type="continuationSeparator" w:id="0">
    <w:p w14:paraId="4B663D90" w14:textId="77777777" w:rsidR="00160D82" w:rsidRDefault="00160D82" w:rsidP="00C24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909EB" w14:textId="2061ACE8" w:rsidR="00C24FF2" w:rsidRPr="00C24FF2" w:rsidRDefault="00C24FF2" w:rsidP="00C24FF2">
    <w:pPr>
      <w:pStyle w:val="Footer"/>
      <w:pBdr>
        <w:top w:val="single" w:sz="4" w:space="1" w:color="auto"/>
      </w:pBdr>
      <w:tabs>
        <w:tab w:val="clear" w:pos="4680"/>
      </w:tabs>
      <w:rPr>
        <w:rFonts w:ascii="Arial" w:hAnsi="Arial" w:cs="Arial"/>
        <w:sz w:val="20"/>
        <w:szCs w:val="20"/>
      </w:rPr>
    </w:pPr>
    <w:r w:rsidRPr="00C24FF2">
      <w:rPr>
        <w:rFonts w:ascii="Arial" w:hAnsi="Arial" w:cs="Arial"/>
        <w:sz w:val="20"/>
        <w:szCs w:val="20"/>
      </w:rPr>
      <w:tab/>
      <w:t xml:space="preserve">Page </w:t>
    </w:r>
    <w:r w:rsidRPr="00C24FF2">
      <w:rPr>
        <w:rFonts w:ascii="Arial" w:hAnsi="Arial" w:cs="Arial"/>
        <w:sz w:val="20"/>
        <w:szCs w:val="20"/>
      </w:rPr>
      <w:fldChar w:fldCharType="begin"/>
    </w:r>
    <w:r w:rsidRPr="00C24FF2">
      <w:rPr>
        <w:rFonts w:ascii="Arial" w:hAnsi="Arial" w:cs="Arial"/>
        <w:sz w:val="20"/>
        <w:szCs w:val="20"/>
      </w:rPr>
      <w:instrText xml:space="preserve"> PAGE  \* Arabic  \* MERGEFORMAT </w:instrText>
    </w:r>
    <w:r w:rsidRPr="00C24FF2">
      <w:rPr>
        <w:rFonts w:ascii="Arial" w:hAnsi="Arial" w:cs="Arial"/>
        <w:sz w:val="20"/>
        <w:szCs w:val="20"/>
      </w:rPr>
      <w:fldChar w:fldCharType="separate"/>
    </w:r>
    <w:r w:rsidRPr="00C24FF2">
      <w:rPr>
        <w:rFonts w:ascii="Arial" w:hAnsi="Arial" w:cs="Arial"/>
        <w:noProof/>
        <w:sz w:val="20"/>
        <w:szCs w:val="20"/>
      </w:rPr>
      <w:t>1</w:t>
    </w:r>
    <w:r w:rsidRPr="00C24FF2">
      <w:rPr>
        <w:rFonts w:ascii="Arial" w:hAnsi="Arial" w:cs="Arial"/>
        <w:sz w:val="20"/>
        <w:szCs w:val="20"/>
      </w:rPr>
      <w:fldChar w:fldCharType="end"/>
    </w:r>
    <w:r w:rsidRPr="00C24FF2">
      <w:rPr>
        <w:rFonts w:ascii="Arial" w:hAnsi="Arial" w:cs="Arial"/>
        <w:sz w:val="20"/>
        <w:szCs w:val="20"/>
      </w:rPr>
      <w:t xml:space="preserve"> of </w:t>
    </w:r>
    <w:r w:rsidRPr="00C24FF2">
      <w:rPr>
        <w:rFonts w:ascii="Arial" w:hAnsi="Arial" w:cs="Arial"/>
        <w:sz w:val="20"/>
        <w:szCs w:val="20"/>
      </w:rPr>
      <w:fldChar w:fldCharType="begin"/>
    </w:r>
    <w:r w:rsidRPr="00C24FF2">
      <w:rPr>
        <w:rFonts w:ascii="Arial" w:hAnsi="Arial" w:cs="Arial"/>
        <w:sz w:val="20"/>
        <w:szCs w:val="20"/>
      </w:rPr>
      <w:instrText xml:space="preserve"> NUMPAGES  \* Arabic  \* MERGEFORMAT </w:instrText>
    </w:r>
    <w:r w:rsidRPr="00C24FF2">
      <w:rPr>
        <w:rFonts w:ascii="Arial" w:hAnsi="Arial" w:cs="Arial"/>
        <w:sz w:val="20"/>
        <w:szCs w:val="20"/>
      </w:rPr>
      <w:fldChar w:fldCharType="separate"/>
    </w:r>
    <w:r w:rsidRPr="00C24FF2">
      <w:rPr>
        <w:rFonts w:ascii="Arial" w:hAnsi="Arial" w:cs="Arial"/>
        <w:noProof/>
        <w:sz w:val="20"/>
        <w:szCs w:val="20"/>
      </w:rPr>
      <w:t>2</w:t>
    </w:r>
    <w:r w:rsidRPr="00C24FF2">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13170" w14:textId="77777777" w:rsidR="00160D82" w:rsidRDefault="00160D82" w:rsidP="00C24FF2">
      <w:pPr>
        <w:spacing w:after="0" w:line="240" w:lineRule="auto"/>
      </w:pPr>
      <w:r>
        <w:separator/>
      </w:r>
    </w:p>
  </w:footnote>
  <w:footnote w:type="continuationSeparator" w:id="0">
    <w:p w14:paraId="6C2DBB0F" w14:textId="77777777" w:rsidR="00160D82" w:rsidRDefault="00160D82" w:rsidP="00C24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A1C9A" w14:textId="153A74CF" w:rsidR="00310590" w:rsidRDefault="00310590" w:rsidP="00F22975">
    <w:pPr>
      <w:pStyle w:val="Header"/>
      <w:jc w:val="center"/>
    </w:pPr>
    <w:r>
      <w:rPr>
        <w:noProof/>
      </w:rPr>
      <w:drawing>
        <wp:anchor distT="0" distB="0" distL="114300" distR="114300" simplePos="0" relativeHeight="251659264" behindDoc="0" locked="0" layoutInCell="1" allowOverlap="1" wp14:anchorId="2B2CED70" wp14:editId="1F551F17">
          <wp:simplePos x="0" y="0"/>
          <wp:positionH relativeFrom="column">
            <wp:posOffset>-648586</wp:posOffset>
          </wp:positionH>
          <wp:positionV relativeFrom="paragraph">
            <wp:posOffset>-499730</wp:posOffset>
          </wp:positionV>
          <wp:extent cx="1860698" cy="1104292"/>
          <wp:effectExtent l="0" t="0" r="0" b="0"/>
          <wp:wrapNone/>
          <wp:docPr id="906119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119079" name="Picture 906119079"/>
                  <pic:cNvPicPr/>
                </pic:nvPicPr>
                <pic:blipFill>
                  <a:blip r:embed="rId1">
                    <a:extLst>
                      <a:ext uri="{28A0092B-C50C-407E-A947-70E740481C1C}">
                        <a14:useLocalDpi xmlns:a14="http://schemas.microsoft.com/office/drawing/2010/main" val="0"/>
                      </a:ext>
                    </a:extLst>
                  </a:blip>
                  <a:stretch>
                    <a:fillRect/>
                  </a:stretch>
                </pic:blipFill>
                <pic:spPr>
                  <a:xfrm>
                    <a:off x="0" y="0"/>
                    <a:ext cx="1860698" cy="1104292"/>
                  </a:xfrm>
                  <a:prstGeom prst="rect">
                    <a:avLst/>
                  </a:prstGeom>
                </pic:spPr>
              </pic:pic>
            </a:graphicData>
          </a:graphic>
          <wp14:sizeRelH relativeFrom="margin">
            <wp14:pctWidth>0</wp14:pctWidth>
          </wp14:sizeRelH>
          <wp14:sizeRelV relativeFrom="margin">
            <wp14:pctHeight>0</wp14:pctHeight>
          </wp14:sizeRelV>
        </wp:anchor>
      </w:drawing>
    </w:r>
    <w:r w:rsidR="00F22975">
      <w:t>Software Supplier Questionnaire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F7FA2"/>
    <w:multiLevelType w:val="hybridMultilevel"/>
    <w:tmpl w:val="99444B9A"/>
    <w:lvl w:ilvl="0" w:tplc="AEBC078C">
      <w:start w:val="1"/>
      <w:numFmt w:val="decimal"/>
      <w:lvlText w:val="%1)"/>
      <w:lvlJc w:val="left"/>
      <w:pPr>
        <w:ind w:left="1020" w:hanging="360"/>
      </w:pPr>
    </w:lvl>
    <w:lvl w:ilvl="1" w:tplc="E514E8F8">
      <w:start w:val="1"/>
      <w:numFmt w:val="decimal"/>
      <w:lvlText w:val="%2)"/>
      <w:lvlJc w:val="left"/>
      <w:pPr>
        <w:ind w:left="1020" w:hanging="360"/>
      </w:pPr>
    </w:lvl>
    <w:lvl w:ilvl="2" w:tplc="FF60BD7C">
      <w:start w:val="1"/>
      <w:numFmt w:val="decimal"/>
      <w:lvlText w:val="%3)"/>
      <w:lvlJc w:val="left"/>
      <w:pPr>
        <w:ind w:left="1020" w:hanging="360"/>
      </w:pPr>
    </w:lvl>
    <w:lvl w:ilvl="3" w:tplc="D9423CE2">
      <w:start w:val="1"/>
      <w:numFmt w:val="decimal"/>
      <w:lvlText w:val="%4)"/>
      <w:lvlJc w:val="left"/>
      <w:pPr>
        <w:ind w:left="1020" w:hanging="360"/>
      </w:pPr>
    </w:lvl>
    <w:lvl w:ilvl="4" w:tplc="2F505AFC">
      <w:start w:val="1"/>
      <w:numFmt w:val="decimal"/>
      <w:lvlText w:val="%5)"/>
      <w:lvlJc w:val="left"/>
      <w:pPr>
        <w:ind w:left="1020" w:hanging="360"/>
      </w:pPr>
    </w:lvl>
    <w:lvl w:ilvl="5" w:tplc="08ECBDF6">
      <w:start w:val="1"/>
      <w:numFmt w:val="decimal"/>
      <w:lvlText w:val="%6)"/>
      <w:lvlJc w:val="left"/>
      <w:pPr>
        <w:ind w:left="1020" w:hanging="360"/>
      </w:pPr>
    </w:lvl>
    <w:lvl w:ilvl="6" w:tplc="403476B2">
      <w:start w:val="1"/>
      <w:numFmt w:val="decimal"/>
      <w:lvlText w:val="%7)"/>
      <w:lvlJc w:val="left"/>
      <w:pPr>
        <w:ind w:left="1020" w:hanging="360"/>
      </w:pPr>
    </w:lvl>
    <w:lvl w:ilvl="7" w:tplc="F44A6ABA">
      <w:start w:val="1"/>
      <w:numFmt w:val="decimal"/>
      <w:lvlText w:val="%8)"/>
      <w:lvlJc w:val="left"/>
      <w:pPr>
        <w:ind w:left="1020" w:hanging="360"/>
      </w:pPr>
    </w:lvl>
    <w:lvl w:ilvl="8" w:tplc="CC3832C8">
      <w:start w:val="1"/>
      <w:numFmt w:val="decimal"/>
      <w:lvlText w:val="%9)"/>
      <w:lvlJc w:val="left"/>
      <w:pPr>
        <w:ind w:left="1020" w:hanging="360"/>
      </w:pPr>
    </w:lvl>
  </w:abstractNum>
  <w:abstractNum w:abstractNumId="1" w15:restartNumberingAfterBreak="0">
    <w:nsid w:val="2CBB4D04"/>
    <w:multiLevelType w:val="multilevel"/>
    <w:tmpl w:val="8E68A542"/>
    <w:lvl w:ilvl="0">
      <w:start w:val="1"/>
      <w:numFmt w:val="decimal"/>
      <w:lvlText w:val="%1."/>
      <w:lvlJc w:val="left"/>
      <w:pPr>
        <w:ind w:left="720" w:hanging="360"/>
      </w:pPr>
      <w:rPr>
        <w:rFonts w:hint="default"/>
        <w:b/>
        <w:bCs/>
      </w:rPr>
    </w:lvl>
    <w:lvl w:ilvl="1">
      <w:start w:val="1"/>
      <w:numFmt w:val="decimal"/>
      <w:isLgl/>
      <w:lvlText w:val="%1.%2"/>
      <w:lvlJc w:val="left"/>
      <w:pPr>
        <w:ind w:left="765" w:hanging="405"/>
      </w:pPr>
      <w:rPr>
        <w:rFonts w:ascii="Arial Narrow" w:hAnsi="Arial Narrow"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2987363"/>
    <w:multiLevelType w:val="multilevel"/>
    <w:tmpl w:val="36C0F68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BD5180F"/>
    <w:multiLevelType w:val="hybridMultilevel"/>
    <w:tmpl w:val="7EDA17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8760585">
    <w:abstractNumId w:val="3"/>
  </w:num>
  <w:num w:numId="2" w16cid:durableId="1377969416">
    <w:abstractNumId w:val="2"/>
  </w:num>
  <w:num w:numId="3" w16cid:durableId="1893803311">
    <w:abstractNumId w:val="1"/>
  </w:num>
  <w:num w:numId="4" w16cid:durableId="919142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FF2"/>
    <w:rsid w:val="00030793"/>
    <w:rsid w:val="00087376"/>
    <w:rsid w:val="000A7747"/>
    <w:rsid w:val="000D1681"/>
    <w:rsid w:val="000F55E3"/>
    <w:rsid w:val="001273E9"/>
    <w:rsid w:val="00131F23"/>
    <w:rsid w:val="00160D82"/>
    <w:rsid w:val="00197D67"/>
    <w:rsid w:val="001A1AE5"/>
    <w:rsid w:val="001A1C37"/>
    <w:rsid w:val="001B5AE4"/>
    <w:rsid w:val="00210C08"/>
    <w:rsid w:val="00236918"/>
    <w:rsid w:val="00273744"/>
    <w:rsid w:val="002B7B33"/>
    <w:rsid w:val="00310590"/>
    <w:rsid w:val="00312C4E"/>
    <w:rsid w:val="0034350D"/>
    <w:rsid w:val="0034359F"/>
    <w:rsid w:val="00355F51"/>
    <w:rsid w:val="003916A4"/>
    <w:rsid w:val="003A395B"/>
    <w:rsid w:val="003B6A51"/>
    <w:rsid w:val="003C4D28"/>
    <w:rsid w:val="003F5378"/>
    <w:rsid w:val="00492AA1"/>
    <w:rsid w:val="004F192C"/>
    <w:rsid w:val="0058736C"/>
    <w:rsid w:val="0060551A"/>
    <w:rsid w:val="00643FDE"/>
    <w:rsid w:val="00676298"/>
    <w:rsid w:val="006A5DF7"/>
    <w:rsid w:val="006B34EE"/>
    <w:rsid w:val="007015E5"/>
    <w:rsid w:val="00747D82"/>
    <w:rsid w:val="007D7071"/>
    <w:rsid w:val="007F11DF"/>
    <w:rsid w:val="00871378"/>
    <w:rsid w:val="008D136D"/>
    <w:rsid w:val="008E4540"/>
    <w:rsid w:val="008E7459"/>
    <w:rsid w:val="00925548"/>
    <w:rsid w:val="0093498E"/>
    <w:rsid w:val="00940EB9"/>
    <w:rsid w:val="00945A28"/>
    <w:rsid w:val="00946E4E"/>
    <w:rsid w:val="009624D8"/>
    <w:rsid w:val="00975CDE"/>
    <w:rsid w:val="00995774"/>
    <w:rsid w:val="009D0A9B"/>
    <w:rsid w:val="009E4539"/>
    <w:rsid w:val="00A810F6"/>
    <w:rsid w:val="00AA71F5"/>
    <w:rsid w:val="00B4313E"/>
    <w:rsid w:val="00B450DF"/>
    <w:rsid w:val="00C20746"/>
    <w:rsid w:val="00C224EA"/>
    <w:rsid w:val="00C24FF2"/>
    <w:rsid w:val="00C51D72"/>
    <w:rsid w:val="00C94B69"/>
    <w:rsid w:val="00CC6182"/>
    <w:rsid w:val="00CD3D8C"/>
    <w:rsid w:val="00CD41A2"/>
    <w:rsid w:val="00D21A12"/>
    <w:rsid w:val="00D52DCC"/>
    <w:rsid w:val="00D658E1"/>
    <w:rsid w:val="00DA7167"/>
    <w:rsid w:val="00DC0A3D"/>
    <w:rsid w:val="00DC49C7"/>
    <w:rsid w:val="00DF708F"/>
    <w:rsid w:val="00E31F4E"/>
    <w:rsid w:val="00E351C7"/>
    <w:rsid w:val="00EA52E8"/>
    <w:rsid w:val="00EC0EA5"/>
    <w:rsid w:val="00F0569A"/>
    <w:rsid w:val="00F166CC"/>
    <w:rsid w:val="00F22975"/>
    <w:rsid w:val="00F3606D"/>
    <w:rsid w:val="00F45DFC"/>
    <w:rsid w:val="00F66F09"/>
    <w:rsid w:val="00F96FC4"/>
    <w:rsid w:val="00FB42FA"/>
    <w:rsid w:val="00FF1F8C"/>
    <w:rsid w:val="00FF7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8753BB"/>
  <w15:chartTrackingRefBased/>
  <w15:docId w15:val="{3FF26FFB-B79D-4E37-885B-05D1828C2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4F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4F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4F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4F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4F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4F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4F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4F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4F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F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4F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4F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4F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4F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4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4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4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4FF2"/>
    <w:rPr>
      <w:rFonts w:eastAsiaTheme="majorEastAsia" w:cstheme="majorBidi"/>
      <w:color w:val="272727" w:themeColor="text1" w:themeTint="D8"/>
    </w:rPr>
  </w:style>
  <w:style w:type="paragraph" w:styleId="Title">
    <w:name w:val="Title"/>
    <w:basedOn w:val="Normal"/>
    <w:next w:val="Normal"/>
    <w:link w:val="TitleChar"/>
    <w:uiPriority w:val="10"/>
    <w:qFormat/>
    <w:rsid w:val="00C24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4F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4F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4F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4FF2"/>
    <w:pPr>
      <w:spacing w:before="160"/>
      <w:jc w:val="center"/>
    </w:pPr>
    <w:rPr>
      <w:i/>
      <w:iCs/>
      <w:color w:val="404040" w:themeColor="text1" w:themeTint="BF"/>
    </w:rPr>
  </w:style>
  <w:style w:type="character" w:customStyle="1" w:styleId="QuoteChar">
    <w:name w:val="Quote Char"/>
    <w:basedOn w:val="DefaultParagraphFont"/>
    <w:link w:val="Quote"/>
    <w:uiPriority w:val="29"/>
    <w:rsid w:val="00C24FF2"/>
    <w:rPr>
      <w:i/>
      <w:iCs/>
      <w:color w:val="404040" w:themeColor="text1" w:themeTint="BF"/>
    </w:rPr>
  </w:style>
  <w:style w:type="paragraph" w:styleId="ListParagraph">
    <w:name w:val="List Paragraph"/>
    <w:basedOn w:val="Normal"/>
    <w:uiPriority w:val="34"/>
    <w:qFormat/>
    <w:rsid w:val="00C24FF2"/>
    <w:pPr>
      <w:ind w:left="720"/>
      <w:contextualSpacing/>
    </w:pPr>
  </w:style>
  <w:style w:type="character" w:styleId="IntenseEmphasis">
    <w:name w:val="Intense Emphasis"/>
    <w:basedOn w:val="DefaultParagraphFont"/>
    <w:uiPriority w:val="21"/>
    <w:qFormat/>
    <w:rsid w:val="00C24FF2"/>
    <w:rPr>
      <w:i/>
      <w:iCs/>
      <w:color w:val="0F4761" w:themeColor="accent1" w:themeShade="BF"/>
    </w:rPr>
  </w:style>
  <w:style w:type="paragraph" w:styleId="IntenseQuote">
    <w:name w:val="Intense Quote"/>
    <w:basedOn w:val="Normal"/>
    <w:next w:val="Normal"/>
    <w:link w:val="IntenseQuoteChar"/>
    <w:uiPriority w:val="30"/>
    <w:qFormat/>
    <w:rsid w:val="00C24F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4FF2"/>
    <w:rPr>
      <w:i/>
      <w:iCs/>
      <w:color w:val="0F4761" w:themeColor="accent1" w:themeShade="BF"/>
    </w:rPr>
  </w:style>
  <w:style w:type="character" w:styleId="IntenseReference">
    <w:name w:val="Intense Reference"/>
    <w:basedOn w:val="DefaultParagraphFont"/>
    <w:uiPriority w:val="32"/>
    <w:qFormat/>
    <w:rsid w:val="00C24FF2"/>
    <w:rPr>
      <w:b/>
      <w:bCs/>
      <w:smallCaps/>
      <w:color w:val="0F4761" w:themeColor="accent1" w:themeShade="BF"/>
      <w:spacing w:val="5"/>
    </w:rPr>
  </w:style>
  <w:style w:type="paragraph" w:styleId="Header">
    <w:name w:val="header"/>
    <w:basedOn w:val="Normal"/>
    <w:link w:val="HeaderChar"/>
    <w:uiPriority w:val="99"/>
    <w:unhideWhenUsed/>
    <w:rsid w:val="00C24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FF2"/>
  </w:style>
  <w:style w:type="paragraph" w:styleId="Footer">
    <w:name w:val="footer"/>
    <w:basedOn w:val="Normal"/>
    <w:link w:val="FooterChar"/>
    <w:uiPriority w:val="99"/>
    <w:unhideWhenUsed/>
    <w:rsid w:val="00C24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FF2"/>
  </w:style>
  <w:style w:type="table" w:styleId="TableGrid">
    <w:name w:val="Table Grid"/>
    <w:basedOn w:val="TableNormal"/>
    <w:rsid w:val="00C24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273E9"/>
    <w:rPr>
      <w:sz w:val="16"/>
      <w:szCs w:val="16"/>
    </w:rPr>
  </w:style>
  <w:style w:type="paragraph" w:styleId="CommentText">
    <w:name w:val="annotation text"/>
    <w:basedOn w:val="Normal"/>
    <w:link w:val="CommentTextChar"/>
    <w:uiPriority w:val="99"/>
    <w:unhideWhenUsed/>
    <w:rsid w:val="001273E9"/>
    <w:pPr>
      <w:spacing w:line="240" w:lineRule="auto"/>
    </w:pPr>
    <w:rPr>
      <w:sz w:val="20"/>
      <w:szCs w:val="20"/>
    </w:rPr>
  </w:style>
  <w:style w:type="character" w:customStyle="1" w:styleId="CommentTextChar">
    <w:name w:val="Comment Text Char"/>
    <w:basedOn w:val="DefaultParagraphFont"/>
    <w:link w:val="CommentText"/>
    <w:uiPriority w:val="99"/>
    <w:rsid w:val="001273E9"/>
    <w:rPr>
      <w:sz w:val="20"/>
      <w:szCs w:val="20"/>
    </w:rPr>
  </w:style>
  <w:style w:type="paragraph" w:styleId="CommentSubject">
    <w:name w:val="annotation subject"/>
    <w:basedOn w:val="CommentText"/>
    <w:next w:val="CommentText"/>
    <w:link w:val="CommentSubjectChar"/>
    <w:uiPriority w:val="99"/>
    <w:semiHidden/>
    <w:unhideWhenUsed/>
    <w:rsid w:val="001273E9"/>
    <w:rPr>
      <w:b/>
      <w:bCs/>
    </w:rPr>
  </w:style>
  <w:style w:type="character" w:customStyle="1" w:styleId="CommentSubjectChar">
    <w:name w:val="Comment Subject Char"/>
    <w:basedOn w:val="CommentTextChar"/>
    <w:link w:val="CommentSubject"/>
    <w:uiPriority w:val="99"/>
    <w:semiHidden/>
    <w:rsid w:val="001273E9"/>
    <w:rPr>
      <w:b/>
      <w:bCs/>
      <w:sz w:val="20"/>
      <w:szCs w:val="20"/>
    </w:rPr>
  </w:style>
  <w:style w:type="paragraph" w:styleId="Revision">
    <w:name w:val="Revision"/>
    <w:hidden/>
    <w:uiPriority w:val="99"/>
    <w:semiHidden/>
    <w:rsid w:val="001273E9"/>
    <w:pPr>
      <w:spacing w:after="0" w:line="240" w:lineRule="auto"/>
    </w:pPr>
  </w:style>
  <w:style w:type="paragraph" w:styleId="BodyText">
    <w:name w:val="Body Text"/>
    <w:basedOn w:val="Normal"/>
    <w:link w:val="BodyTextChar"/>
    <w:qFormat/>
    <w:rsid w:val="00FF7599"/>
    <w:pPr>
      <w:tabs>
        <w:tab w:val="left" w:pos="360"/>
        <w:tab w:val="left" w:pos="720"/>
        <w:tab w:val="left" w:pos="1080"/>
      </w:tabs>
      <w:spacing w:before="240" w:after="0" w:line="240" w:lineRule="auto"/>
    </w:pPr>
    <w:rPr>
      <w:rFonts w:eastAsia="Times New Roman" w:cs="Times New Roman"/>
      <w:kern w:val="0"/>
      <w:sz w:val="22"/>
      <w:szCs w:val="22"/>
      <w14:ligatures w14:val="none"/>
    </w:rPr>
  </w:style>
  <w:style w:type="character" w:customStyle="1" w:styleId="BodyTextChar">
    <w:name w:val="Body Text Char"/>
    <w:basedOn w:val="DefaultParagraphFont"/>
    <w:link w:val="BodyText"/>
    <w:rsid w:val="00FF7599"/>
    <w:rPr>
      <w:rFonts w:eastAsia="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ece13e-3376-4417-9525-be60b11a89a8" xsi:nil="true"/>
    <lcf76f155ced4ddcb4097134ff3c332f xmlns="ce6a6e78-d82d-4524-bad2-2848fac2d678">
      <Terms xmlns="http://schemas.microsoft.com/office/infopath/2007/PartnerControls"/>
    </lcf76f155ced4ddcb4097134ff3c332f>
    <Note xmlns="ce6a6e78-d82d-4524-bad2-2848fac2d678" xsi:nil="true"/>
    <Activity xmlns="ce6a6e78-d82d-4524-bad2-2848fac2d6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B51796D8B30040BE2D7DACF3AC99C5" ma:contentTypeVersion="19" ma:contentTypeDescription="Create a new document." ma:contentTypeScope="" ma:versionID="2cda07f25a204c6e9a7cb678fc7ea817">
  <xsd:schema xmlns:xsd="http://www.w3.org/2001/XMLSchema" xmlns:xs="http://www.w3.org/2001/XMLSchema" xmlns:p="http://schemas.microsoft.com/office/2006/metadata/properties" xmlns:ns2="ce6a6e78-d82d-4524-bad2-2848fac2d678" xmlns:ns3="b4e79d76-7954-4789-b4f7-3537185f220e" xmlns:ns4="5cece13e-3376-4417-9525-be60b11a89a8" targetNamespace="http://schemas.microsoft.com/office/2006/metadata/properties" ma:root="true" ma:fieldsID="35fbeeb3d6486b4fa1880c3f297176f0" ns2:_="" ns3:_="" ns4:_="">
    <xsd:import namespace="ce6a6e78-d82d-4524-bad2-2848fac2d678"/>
    <xsd:import namespace="b4e79d76-7954-4789-b4f7-3537185f220e"/>
    <xsd:import namespace="5cece13e-3376-4417-9525-be60b11a89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element ref="ns2:MediaServiceBillingMetadata" minOccurs="0"/>
                <xsd:element ref="ns2:Note" minOccurs="0"/>
                <xsd:element ref="ns2: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a6e78-d82d-4524-bad2-2848fac2d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60f1aaf-6244-4bb9-9bf9-38bf373853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Note" ma:index="24" nillable="true" ma:displayName="Note" ma:description="Add any note/instruction/warning for the item" ma:format="Dropdown" ma:internalName="Note">
      <xsd:simpleType>
        <xsd:restriction base="dms:Note">
          <xsd:maxLength value="255"/>
        </xsd:restriction>
      </xsd:simpleType>
    </xsd:element>
    <xsd:element name="Activity" ma:index="25" nillable="true" ma:displayName="Activity" ma:format="Dropdown" ma:internalName="Activity">
      <xsd:simpleType>
        <xsd:restriction base="dms:Choice">
          <xsd:enumeration value="Accomplishments"/>
          <xsd:enumeration value="Focus Areas"/>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b4e79d76-7954-4789-b4f7-3537185f2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ce13e-3376-4417-9525-be60b11a89a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225dbd-843a-49f5-9f07-0267736496be}" ma:internalName="TaxCatchAll" ma:showField="CatchAllData" ma:web="b4e79d76-7954-4789-b4f7-3537185f22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8A6A4C-383B-4838-8514-757643998AA3}">
  <ds:schemaRefs>
    <ds:schemaRef ds:uri="http://schemas.microsoft.com/office/2006/metadata/properties"/>
    <ds:schemaRef ds:uri="http://schemas.microsoft.com/office/infopath/2007/PartnerControls"/>
    <ds:schemaRef ds:uri="5cece13e-3376-4417-9525-be60b11a89a8"/>
    <ds:schemaRef ds:uri="ce6a6e78-d82d-4524-bad2-2848fac2d678"/>
  </ds:schemaRefs>
</ds:datastoreItem>
</file>

<file path=customXml/itemProps2.xml><?xml version="1.0" encoding="utf-8"?>
<ds:datastoreItem xmlns:ds="http://schemas.openxmlformats.org/officeDocument/2006/customXml" ds:itemID="{CEE5F713-88B6-4942-AE9F-C0A15C50303A}">
  <ds:schemaRefs>
    <ds:schemaRef ds:uri="http://schemas.microsoft.com/sharepoint/v3/contenttype/forms"/>
  </ds:schemaRefs>
</ds:datastoreItem>
</file>

<file path=customXml/itemProps3.xml><?xml version="1.0" encoding="utf-8"?>
<ds:datastoreItem xmlns:ds="http://schemas.openxmlformats.org/officeDocument/2006/customXml" ds:itemID="{5CB20C25-4590-4642-B6F0-20C0B800F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6a6e78-d82d-4524-bad2-2848fac2d678"/>
    <ds:schemaRef ds:uri="b4e79d76-7954-4789-b4f7-3537185f220e"/>
    <ds:schemaRef ds:uri="5cece13e-3376-4417-9525-be60b11a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2645</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Swannack, Russell D</dc:creator>
  <cp:keywords/>
  <dc:description/>
  <cp:lastModifiedBy>Hicks, Lindsay M</cp:lastModifiedBy>
  <cp:revision>2</cp:revision>
  <dcterms:created xsi:type="dcterms:W3CDTF">2026-09-24T17:58:00Z</dcterms:created>
  <dcterms:modified xsi:type="dcterms:W3CDTF">2026-09-24T17:58:00Z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3e9176ed-fb76-4149-8f53-7a8dd69a4006</vt:lpwstr>
  </property>
  <property fmtid="{D5CDD505-2E9C-101B-9397-08002B2CF9AE}" pid="3" name="ContentTypeId">
    <vt:lpwstr>0x01010052B51796D8B30040BE2D7DACF3AC99C5</vt:lpwstr>
  </property>
  <property fmtid="{D5CDD505-2E9C-101B-9397-08002B2CF9AE}" pid="4" name="MediaServiceImageTags">
    <vt:lpwstr/>
  </property>
</Properties>
</file>